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25" w:type="dxa"/>
        <w:tblInd w:w="-426" w:type="dxa"/>
        <w:shd w:val="clear" w:color="auto" w:fill="FFFFFF"/>
        <w:tblLayout w:type="fixed"/>
        <w:tblLook w:val="04A0"/>
      </w:tblPr>
      <w:tblGrid>
        <w:gridCol w:w="1119"/>
        <w:gridCol w:w="973"/>
        <w:gridCol w:w="600"/>
        <w:gridCol w:w="236"/>
        <w:gridCol w:w="1005"/>
        <w:gridCol w:w="590"/>
        <w:gridCol w:w="87"/>
        <w:gridCol w:w="599"/>
        <w:gridCol w:w="590"/>
        <w:gridCol w:w="236"/>
        <w:gridCol w:w="25"/>
        <w:gridCol w:w="826"/>
        <w:gridCol w:w="379"/>
        <w:gridCol w:w="46"/>
        <w:gridCol w:w="1016"/>
        <w:gridCol w:w="661"/>
        <w:gridCol w:w="23"/>
        <w:gridCol w:w="142"/>
        <w:gridCol w:w="1110"/>
        <w:gridCol w:w="1062"/>
      </w:tblGrid>
      <w:tr w:rsidR="003169DE" w:rsidTr="003169DE">
        <w:trPr>
          <w:gridAfter w:val="1"/>
          <w:wAfter w:w="1062" w:type="dxa"/>
          <w:trHeight w:val="375"/>
        </w:trPr>
        <w:tc>
          <w:tcPr>
            <w:tcW w:w="10267" w:type="dxa"/>
            <w:gridSpan w:val="19"/>
            <w:shd w:val="clear" w:color="auto" w:fill="FFFFFF"/>
            <w:noWrap/>
            <w:vAlign w:val="center"/>
            <w:hideMark/>
          </w:tcPr>
          <w:p w:rsidR="003169DE" w:rsidRDefault="003169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ЗАЯВКА</w:t>
            </w:r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10267" w:type="dxa"/>
            <w:gridSpan w:val="19"/>
            <w:shd w:val="clear" w:color="auto" w:fill="FFFFFF"/>
            <w:noWrap/>
            <w:vAlign w:val="center"/>
            <w:hideMark/>
          </w:tcPr>
          <w:p w:rsidR="003169DE" w:rsidRDefault="003169D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</w:rPr>
              <w:t xml:space="preserve">на участие в конкурсе для включения дворовой территории </w:t>
            </w:r>
            <w:r>
              <w:rPr>
                <w:rFonts w:eastAsia="Calibri"/>
                <w:b/>
                <w:lang w:eastAsia="en-US"/>
              </w:rPr>
              <w:t>в Адресный перечень многоквартирных домов, дворовые территории которых подлежат благоустройству в рамках реализации муниципальной программы «Формирование современной городской среды»</w:t>
            </w:r>
          </w:p>
          <w:p w:rsidR="003169DE" w:rsidRDefault="003169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169DE" w:rsidTr="003169DE">
        <w:trPr>
          <w:gridAfter w:val="1"/>
          <w:wAfter w:w="826" w:type="dxa"/>
          <w:trHeight w:val="375"/>
        </w:trPr>
        <w:tc>
          <w:tcPr>
            <w:tcW w:w="102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Название проекта:</w:t>
            </w:r>
          </w:p>
          <w:p w:rsidR="003169DE" w:rsidRDefault="003169DE"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509"/>
        </w:trPr>
        <w:tc>
          <w:tcPr>
            <w:tcW w:w="1026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509"/>
        </w:trPr>
        <w:tc>
          <w:tcPr>
            <w:tcW w:w="26283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/>
        </w:tc>
      </w:tr>
      <w:tr w:rsidR="003169DE" w:rsidTr="003169DE">
        <w:trPr>
          <w:gridAfter w:val="1"/>
          <w:wAfter w:w="1062" w:type="dxa"/>
          <w:trHeight w:val="480"/>
        </w:trPr>
        <w:tc>
          <w:tcPr>
            <w:tcW w:w="102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(название проекта в соответствии с протоколом общего собрания собственников помещений в многоквартирном доме, сметной и технической документацией)</w:t>
            </w:r>
          </w:p>
        </w:tc>
      </w:tr>
      <w:tr w:rsidR="003169DE" w:rsidTr="003169DE">
        <w:trPr>
          <w:gridAfter w:val="1"/>
          <w:wAfter w:w="826" w:type="dxa"/>
          <w:trHeight w:val="375"/>
        </w:trPr>
        <w:tc>
          <w:tcPr>
            <w:tcW w:w="8331" w:type="dxa"/>
            <w:gridSpan w:val="15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Место реализации проекта:</w:t>
            </w:r>
          </w:p>
          <w:p w:rsidR="003169DE" w:rsidRDefault="003169DE">
            <w:pPr>
              <w:rPr>
                <w:sz w:val="10"/>
              </w:rPr>
            </w:pPr>
            <w:r>
              <w:t> </w:t>
            </w:r>
          </w:p>
        </w:tc>
        <w:tc>
          <w:tcPr>
            <w:tcW w:w="1936" w:type="dxa"/>
            <w:gridSpan w:val="4"/>
            <w:shd w:val="clear" w:color="auto" w:fill="FFFFFF"/>
            <w:noWrap/>
            <w:hideMark/>
          </w:tcPr>
          <w:p w:rsidR="003169DE" w:rsidRDefault="003169DE">
            <w:r>
              <w:t> </w:t>
            </w:r>
          </w:p>
        </w:tc>
      </w:tr>
      <w:tr w:rsidR="003169DE" w:rsidTr="003169DE">
        <w:trPr>
          <w:gridAfter w:val="1"/>
          <w:wAfter w:w="826" w:type="dxa"/>
          <w:trHeight w:val="375"/>
        </w:trPr>
        <w:tc>
          <w:tcPr>
            <w:tcW w:w="10267" w:type="dxa"/>
            <w:gridSpan w:val="19"/>
            <w:shd w:val="clear" w:color="auto" w:fill="FFFFFF"/>
            <w:noWrap/>
            <w:hideMark/>
          </w:tcPr>
          <w:tbl>
            <w:tblPr>
              <w:tblW w:w="10320" w:type="dxa"/>
              <w:shd w:val="clear" w:color="auto" w:fill="FFFFFF"/>
              <w:tblLayout w:type="fixed"/>
              <w:tblLook w:val="04A0"/>
            </w:tblPr>
            <w:tblGrid>
              <w:gridCol w:w="10070"/>
              <w:gridCol w:w="250"/>
            </w:tblGrid>
            <w:tr w:rsidR="003169DE">
              <w:trPr>
                <w:trHeight w:val="314"/>
              </w:trPr>
              <w:tc>
                <w:tcPr>
                  <w:tcW w:w="10065" w:type="dxa"/>
                  <w:shd w:val="clear" w:color="auto" w:fill="FFFFFF"/>
                  <w:noWrap/>
                  <w:hideMark/>
                </w:tcPr>
                <w:p w:rsidR="003169DE" w:rsidRDefault="003169DE">
                  <w:pPr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  <w:t>2.1. Адрес многоквартирного дома:</w:t>
                  </w:r>
                </w:p>
              </w:tc>
              <w:tc>
                <w:tcPr>
                  <w:tcW w:w="250" w:type="dxa"/>
                  <w:shd w:val="clear" w:color="auto" w:fill="FFFFFF"/>
                  <w:noWrap/>
                  <w:hideMark/>
                </w:tcPr>
                <w:p w:rsidR="003169DE" w:rsidRDefault="003169DE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 </w:t>
                  </w:r>
                </w:p>
              </w:tc>
            </w:tr>
            <w:tr w:rsidR="003169DE">
              <w:trPr>
                <w:trHeight w:val="308"/>
              </w:trPr>
              <w:tc>
                <w:tcPr>
                  <w:tcW w:w="10065" w:type="dxa"/>
                  <w:shd w:val="clear" w:color="auto" w:fill="FFFFFF"/>
                  <w:noWrap/>
                  <w:hideMark/>
                </w:tcPr>
                <w:p w:rsidR="003169DE" w:rsidRDefault="003169DE">
                  <w:pPr>
                    <w:spacing w:after="120"/>
                    <w:jc w:val="both"/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  <w:t>населенный пункт: __________________________________________________</w:t>
                  </w:r>
                </w:p>
                <w:p w:rsidR="003169DE" w:rsidRDefault="003169DE">
                  <w:pPr>
                    <w:spacing w:after="120"/>
                    <w:jc w:val="both"/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  <w:t>улица/проспект/пр.: _________________________________________________</w:t>
                  </w:r>
                </w:p>
                <w:p w:rsidR="003169DE" w:rsidRDefault="003169DE">
                  <w:pPr>
                    <w:spacing w:after="240"/>
                    <w:jc w:val="both"/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  <w:t>№ дома, корпус: ____________________________________________________</w:t>
                  </w:r>
                </w:p>
              </w:tc>
              <w:tc>
                <w:tcPr>
                  <w:tcW w:w="250" w:type="dxa"/>
                  <w:shd w:val="clear" w:color="auto" w:fill="FFFFFF"/>
                  <w:noWrap/>
                  <w:hideMark/>
                </w:tcPr>
                <w:p w:rsidR="003169DE" w:rsidRDefault="003169DE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 </w:t>
                  </w:r>
                </w:p>
              </w:tc>
            </w:tr>
            <w:tr w:rsidR="003169DE">
              <w:trPr>
                <w:gridAfter w:val="1"/>
                <w:wAfter w:w="250" w:type="dxa"/>
                <w:trHeight w:val="257"/>
              </w:trPr>
              <w:tc>
                <w:tcPr>
                  <w:tcW w:w="10065" w:type="dxa"/>
                  <w:shd w:val="clear" w:color="auto" w:fill="FFFFFF"/>
                  <w:hideMark/>
                </w:tcPr>
                <w:p w:rsidR="003169DE" w:rsidRDefault="003169DE">
                  <w:pPr>
                    <w:spacing w:after="12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  <w:t xml:space="preserve">2.2. Информация об иных многоквартирных домах: </w:t>
                  </w:r>
                </w:p>
                <w:p w:rsidR="003169DE" w:rsidRDefault="003169DE">
                  <w:pPr>
                    <w:spacing w:after="120"/>
                    <w:jc w:val="both"/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  <w:t>В случае если дворовая территория объединяет два или более многоквартирных дома, указываются адреса домов, не учтенных в п. 1, ФИО и контактные данные председателей советов домов (иных уполномоченных представителей домов)</w:t>
                  </w:r>
                </w:p>
                <w:p w:rsidR="003169DE" w:rsidRDefault="003169DE" w:rsidP="00546A5F">
                  <w:pPr>
                    <w:numPr>
                      <w:ilvl w:val="0"/>
                      <w:numId w:val="1"/>
                    </w:numPr>
                    <w:spacing w:after="120"/>
                    <w:ind w:hanging="10"/>
                    <w:contextualSpacing/>
                    <w:jc w:val="both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улица_____________________________________ </w:t>
                  </w:r>
                  <w:proofErr w:type="spellStart"/>
                  <w:r>
                    <w:rPr>
                      <w:bCs/>
                      <w:sz w:val="28"/>
                      <w:szCs w:val="28"/>
                    </w:rPr>
                    <w:t>дом_____корпус</w:t>
                  </w:r>
                  <w:proofErr w:type="spellEnd"/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  <w:t>ФИО (полностью): _____________________________________________________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контактный телефон: __________________________________________________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почтовый адрес: _____________________________________________________</w:t>
                  </w:r>
                </w:p>
                <w:p w:rsidR="003169DE" w:rsidRDefault="003169DE" w:rsidP="00546A5F">
                  <w:pPr>
                    <w:numPr>
                      <w:ilvl w:val="0"/>
                      <w:numId w:val="1"/>
                    </w:numPr>
                    <w:spacing w:after="120"/>
                    <w:ind w:hanging="10"/>
                    <w:contextualSpacing/>
                    <w:jc w:val="both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улица_____________________________________ </w:t>
                  </w:r>
                  <w:proofErr w:type="spellStart"/>
                  <w:r>
                    <w:rPr>
                      <w:bCs/>
                      <w:sz w:val="28"/>
                      <w:szCs w:val="28"/>
                    </w:rPr>
                    <w:t>дом_____корпус</w:t>
                  </w:r>
                  <w:proofErr w:type="spellEnd"/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  <w:t>ФИО (полностью): _____________________________________________________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контактный телефон: __________________________________________________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lastRenderedPageBreak/>
                    <w:t>почтовый адрес: _____________________________________________________</w:t>
                  </w:r>
                </w:p>
                <w:p w:rsidR="003169DE" w:rsidRDefault="003169DE" w:rsidP="00546A5F">
                  <w:pPr>
                    <w:numPr>
                      <w:ilvl w:val="0"/>
                      <w:numId w:val="1"/>
                    </w:numPr>
                    <w:spacing w:after="120"/>
                    <w:ind w:hanging="10"/>
                    <w:contextualSpacing/>
                    <w:jc w:val="both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улица_____________________________________ </w:t>
                  </w:r>
                  <w:proofErr w:type="spellStart"/>
                  <w:r>
                    <w:rPr>
                      <w:bCs/>
                      <w:sz w:val="28"/>
                      <w:szCs w:val="28"/>
                    </w:rPr>
                    <w:t>дом_____корпус</w:t>
                  </w:r>
                  <w:proofErr w:type="spellEnd"/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  <w:lang w:eastAsia="en-US"/>
                    </w:rPr>
                    <w:t>ФИО (полностью): _____________________________________________________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контактный телефон: __________________________________________________</w:t>
                  </w:r>
                </w:p>
                <w:p w:rsidR="003169DE" w:rsidRDefault="003169DE">
                  <w:pPr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почтовый адрес: _____________________________________________________</w:t>
                  </w:r>
                </w:p>
                <w:p w:rsidR="003169DE" w:rsidRDefault="003169DE">
                  <w:pPr>
                    <w:spacing w:after="120"/>
                    <w:contextualSpacing/>
                    <w:jc w:val="both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2.3. Информация об объектах социальной инфраструктуры непосредственно вблизи дворовой территории</w:t>
                  </w:r>
                  <w:r>
                    <w:rPr>
                      <w:bCs/>
                      <w:sz w:val="28"/>
                      <w:szCs w:val="28"/>
                    </w:rPr>
                    <w:t xml:space="preserve"> (школьные (дошкольные учреждения), магазины, др.):</w:t>
                  </w:r>
                </w:p>
                <w:p w:rsidR="003169DE" w:rsidRDefault="003169DE" w:rsidP="00546A5F">
                  <w:pPr>
                    <w:numPr>
                      <w:ilvl w:val="0"/>
                      <w:numId w:val="2"/>
                    </w:numPr>
                    <w:spacing w:after="120"/>
                    <w:ind w:hanging="10"/>
                    <w:contextualSpacing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____________________________________________________________</w:t>
                  </w:r>
                </w:p>
                <w:p w:rsidR="003169DE" w:rsidRDefault="003169DE" w:rsidP="00546A5F">
                  <w:pPr>
                    <w:numPr>
                      <w:ilvl w:val="0"/>
                      <w:numId w:val="2"/>
                    </w:numPr>
                    <w:spacing w:after="120"/>
                    <w:ind w:hanging="10"/>
                    <w:contextualSpacing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____________________________________________________________</w:t>
                  </w:r>
                </w:p>
                <w:p w:rsidR="003169DE" w:rsidRDefault="003169DE" w:rsidP="00546A5F">
                  <w:pPr>
                    <w:numPr>
                      <w:ilvl w:val="0"/>
                      <w:numId w:val="2"/>
                    </w:numPr>
                    <w:spacing w:after="120"/>
                    <w:ind w:hanging="10"/>
                    <w:contextualSpacing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____________________________________________________________</w:t>
                  </w:r>
                </w:p>
              </w:tc>
            </w:tr>
          </w:tbl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57"/>
        </w:trPr>
        <w:tc>
          <w:tcPr>
            <w:tcW w:w="102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3. Численность проживающих граждан в многоквартирном доме (домах)</w:t>
            </w:r>
          </w:p>
        </w:tc>
      </w:tr>
      <w:tr w:rsidR="003169DE" w:rsidTr="003169DE">
        <w:trPr>
          <w:gridAfter w:val="1"/>
          <w:wAfter w:w="1062" w:type="dxa"/>
          <w:trHeight w:val="479"/>
        </w:trPr>
        <w:tc>
          <w:tcPr>
            <w:tcW w:w="4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4"/>
                <w:szCs w:val="24"/>
              </w:rPr>
            </w:pPr>
            <w:r>
              <w:t> Граждан всего:</w:t>
            </w:r>
          </w:p>
        </w:tc>
        <w:tc>
          <w:tcPr>
            <w:tcW w:w="56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4"/>
                <w:szCs w:val="24"/>
              </w:rPr>
            </w:pPr>
            <w:r>
              <w:t>Из них собственников помещений:</w:t>
            </w:r>
          </w:p>
        </w:tc>
      </w:tr>
      <w:tr w:rsidR="003169DE" w:rsidTr="003169DE">
        <w:trPr>
          <w:gridAfter w:val="1"/>
          <w:wAfter w:w="1062" w:type="dxa"/>
          <w:trHeight w:val="585"/>
        </w:trPr>
        <w:tc>
          <w:tcPr>
            <w:tcW w:w="102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(В случае если в администрацию представляются два или более протокола общих собраний собственников помещений, то указывается численность проживающих граждан в данных многоквартирных домах)</w:t>
            </w:r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10267" w:type="dxa"/>
            <w:gridSpan w:val="19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 Краткое описание проекта:</w:t>
            </w:r>
          </w:p>
        </w:tc>
      </w:tr>
      <w:tr w:rsidR="003169DE" w:rsidTr="003169DE">
        <w:trPr>
          <w:gridAfter w:val="1"/>
          <w:wAfter w:w="1062" w:type="dxa"/>
          <w:trHeight w:val="1867"/>
        </w:trPr>
        <w:tc>
          <w:tcPr>
            <w:tcW w:w="102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415"/>
        </w:trPr>
        <w:tc>
          <w:tcPr>
            <w:tcW w:w="102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(указываются первоочередные мероприятия по благоустройству, запланированные по проекту)</w:t>
            </w:r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102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 Описание проблемы, на решение которой направлен проект:</w:t>
            </w:r>
          </w:p>
        </w:tc>
      </w:tr>
      <w:tr w:rsidR="003169DE" w:rsidTr="003169DE">
        <w:trPr>
          <w:gridAfter w:val="1"/>
          <w:wAfter w:w="1062" w:type="dxa"/>
          <w:trHeight w:val="509"/>
        </w:trPr>
        <w:tc>
          <w:tcPr>
            <w:tcW w:w="1026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1303"/>
        </w:trPr>
        <w:tc>
          <w:tcPr>
            <w:tcW w:w="26283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/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10267" w:type="dxa"/>
            <w:gridSpan w:val="1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(суть проблемы, ее негативные социально-экономические последствия, степень неотложности решения проблемы и т.д.)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26283" w:type="dxa"/>
            <w:gridSpan w:val="1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345"/>
        </w:trPr>
        <w:tc>
          <w:tcPr>
            <w:tcW w:w="10267" w:type="dxa"/>
            <w:gridSpan w:val="19"/>
            <w:shd w:val="clear" w:color="auto" w:fill="FFFFFF"/>
            <w:noWrap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 Мероприятия по реализации проекта и источники финансирования: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169DE" w:rsidTr="003169DE">
        <w:trPr>
          <w:gridAfter w:val="1"/>
          <w:wAfter w:w="1062" w:type="dxa"/>
          <w:trHeight w:val="300"/>
        </w:trPr>
        <w:tc>
          <w:tcPr>
            <w:tcW w:w="102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(указываются мероприятия, которые планируется выполнить в рамках проекта)</w:t>
            </w:r>
          </w:p>
        </w:tc>
      </w:tr>
      <w:tr w:rsidR="003169DE" w:rsidTr="003169DE">
        <w:trPr>
          <w:gridAfter w:val="1"/>
          <w:wAfter w:w="1062" w:type="dxa"/>
          <w:trHeight w:val="66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работ (услуг)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Полная стоимость согласно сметной документации (рублей)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(рублей)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заинтересованных лиц (рублей)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заинтересованных лиц, % от общей суммы*</w:t>
            </w:r>
          </w:p>
        </w:tc>
      </w:tr>
      <w:tr w:rsidR="003169DE" w:rsidTr="003169DE">
        <w:trPr>
          <w:gridAfter w:val="1"/>
          <w:wAfter w:w="1062" w:type="dxa"/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49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Ремонтные работы из минимального перечня </w:t>
            </w:r>
            <w:r>
              <w:rPr>
                <w:i/>
                <w:iCs/>
                <w:sz w:val="20"/>
                <w:szCs w:val="20"/>
              </w:rPr>
              <w:t>(наименование работ согласно муниципальной программе)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5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4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4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4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543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Ремонтные работы из дополнительного перечня (</w:t>
            </w:r>
            <w:r>
              <w:rPr>
                <w:i/>
                <w:iCs/>
                <w:sz w:val="20"/>
                <w:szCs w:val="20"/>
              </w:rPr>
              <w:t>наименование работ согласно муниципальной программе)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6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6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6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6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26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Сопутствующие расходы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40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Строительный контроль (не более 2,14% от стоимости проекта)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31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изготовление проектной (сметной) документации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34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b/>
                <w:sz w:val="28"/>
                <w:szCs w:val="28"/>
              </w:rPr>
            </w:pPr>
          </w:p>
        </w:tc>
      </w:tr>
      <w:tr w:rsidR="003169DE" w:rsidTr="003169DE">
        <w:trPr>
          <w:gridAfter w:val="1"/>
          <w:wAfter w:w="1062" w:type="dxa"/>
          <w:trHeight w:val="114"/>
        </w:trPr>
        <w:tc>
          <w:tcPr>
            <w:tcW w:w="102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 размер доли заинтересованных лиц определяется в соответствии с решением общего собрания собственников помещений в многоквартирном доме</w:t>
            </w:r>
          </w:p>
        </w:tc>
      </w:tr>
      <w:tr w:rsidR="003169DE" w:rsidTr="003169DE">
        <w:trPr>
          <w:gridAfter w:val="1"/>
          <w:wAfter w:w="826" w:type="dxa"/>
          <w:trHeight w:val="375"/>
        </w:trPr>
        <w:tc>
          <w:tcPr>
            <w:tcW w:w="39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 Ожидаемые результаты: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2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3169DE" w:rsidTr="003169DE">
        <w:trPr>
          <w:gridAfter w:val="1"/>
          <w:wAfter w:w="1062" w:type="dxa"/>
          <w:trHeight w:val="509"/>
        </w:trPr>
        <w:tc>
          <w:tcPr>
            <w:tcW w:w="1026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lang w:val="en-US"/>
              </w:rPr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964"/>
        </w:trPr>
        <w:tc>
          <w:tcPr>
            <w:tcW w:w="26283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rPr>
                <w:lang w:val="en-US"/>
              </w:rPr>
            </w:pPr>
          </w:p>
        </w:tc>
      </w:tr>
      <w:tr w:rsidR="003169DE" w:rsidTr="003169DE">
        <w:trPr>
          <w:gridAfter w:val="1"/>
          <w:wAfter w:w="1062" w:type="dxa"/>
          <w:trHeight w:val="300"/>
        </w:trPr>
        <w:tc>
          <w:tcPr>
            <w:tcW w:w="102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(указывается прогноз влияния реализации проекта)</w:t>
            </w:r>
          </w:p>
        </w:tc>
      </w:tr>
      <w:tr w:rsidR="003169DE" w:rsidTr="003169DE">
        <w:trPr>
          <w:gridAfter w:val="1"/>
          <w:wAfter w:w="826" w:type="dxa"/>
          <w:trHeight w:val="375"/>
        </w:trPr>
        <w:tc>
          <w:tcPr>
            <w:tcW w:w="833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 Наличие технической, проектной и сметной документации: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3169DE" w:rsidTr="003169DE">
        <w:trPr>
          <w:gridAfter w:val="1"/>
          <w:wAfter w:w="1062" w:type="dxa"/>
          <w:trHeight w:val="721"/>
        </w:trPr>
        <w:tc>
          <w:tcPr>
            <w:tcW w:w="102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10267" w:type="dxa"/>
            <w:gridSpan w:val="19"/>
            <w:vMerge w:val="restart"/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(указывается существующая техническая, проектная и сметная документация)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26283" w:type="dxa"/>
            <w:gridSpan w:val="19"/>
            <w:vMerge/>
            <w:shd w:val="clear" w:color="auto" w:fill="FFFFFF"/>
            <w:vAlign w:val="center"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10267" w:type="dxa"/>
            <w:gridSpan w:val="19"/>
            <w:shd w:val="clear" w:color="auto" w:fill="FFFFFF"/>
            <w:noWrap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 Безвозмездные поступления от юридических лиц</w:t>
            </w:r>
            <w:r>
              <w:rPr>
                <w:bCs/>
                <w:sz w:val="28"/>
                <w:szCs w:val="28"/>
              </w:rPr>
              <w:t>:</w:t>
            </w:r>
          </w:p>
        </w:tc>
      </w:tr>
      <w:tr w:rsidR="003169DE" w:rsidTr="003169DE">
        <w:trPr>
          <w:gridAfter w:val="1"/>
          <w:wAfter w:w="1062" w:type="dxa"/>
          <w:trHeight w:val="66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</w:pPr>
            <w:r>
              <w:t xml:space="preserve">Денежный вклад, </w:t>
            </w:r>
            <w:r>
              <w:br/>
              <w:t>(рублей)</w:t>
            </w:r>
            <w:r>
              <w:rPr>
                <w:bCs/>
              </w:rPr>
              <w:t xml:space="preserve"> **</w:t>
            </w:r>
          </w:p>
        </w:tc>
      </w:tr>
      <w:tr w:rsidR="003169DE" w:rsidTr="003169DE">
        <w:trPr>
          <w:gridAfter w:val="1"/>
          <w:wAfter w:w="1062" w:type="dxa"/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</w:pPr>
            <w:r>
              <w:t>3</w:t>
            </w:r>
          </w:p>
        </w:tc>
      </w:tr>
      <w:tr w:rsidR="003169DE" w:rsidTr="003169DE">
        <w:trPr>
          <w:gridAfter w:val="1"/>
          <w:wAfter w:w="1062" w:type="dxa"/>
          <w:trHeight w:val="31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31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825"/>
        </w:trPr>
        <w:tc>
          <w:tcPr>
            <w:tcW w:w="1026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169DE" w:rsidRDefault="003169D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** - денежный вклад учитывается в доле заинтересованных лиц (рублей) в соответствии с таблицей пункта 5</w:t>
            </w:r>
          </w:p>
          <w:p w:rsidR="003169DE" w:rsidRDefault="003169DE">
            <w:pPr>
              <w:jc w:val="both"/>
              <w:rPr>
                <w:b/>
                <w:bCs/>
                <w:sz w:val="10"/>
                <w:szCs w:val="20"/>
              </w:rPr>
            </w:pPr>
          </w:p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Население, которое будет регулярно пользоваться результатами от реализации проекта:</w:t>
            </w:r>
          </w:p>
        </w:tc>
      </w:tr>
      <w:tr w:rsidR="003169DE" w:rsidTr="003169DE">
        <w:trPr>
          <w:gridAfter w:val="1"/>
          <w:wAfter w:w="1062" w:type="dxa"/>
          <w:trHeight w:val="1283"/>
        </w:trPr>
        <w:tc>
          <w:tcPr>
            <w:tcW w:w="102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786"/>
        </w:trPr>
        <w:tc>
          <w:tcPr>
            <w:tcW w:w="102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proofErr w:type="gramStart"/>
            <w:r>
              <w:rPr>
                <w:i/>
                <w:iCs/>
                <w:sz w:val="20"/>
                <w:szCs w:val="20"/>
              </w:rPr>
              <w:t>(указываются группы населения, которые регулярно будут пользоваться результатами выполненного проекта (например, в случае установки детской площадки – это дети, проживающие в прилегающих многоквартирных домах)</w:t>
            </w:r>
            <w:proofErr w:type="gramEnd"/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6064" w:type="dxa"/>
            <w:gridSpan w:val="11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человек:</w:t>
            </w:r>
          </w:p>
        </w:tc>
        <w:tc>
          <w:tcPr>
            <w:tcW w:w="4203" w:type="dxa"/>
            <w:gridSpan w:val="8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3169DE" w:rsidTr="003169DE">
        <w:trPr>
          <w:gridAfter w:val="1"/>
          <w:wAfter w:w="826" w:type="dxa"/>
          <w:trHeight w:val="465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90" w:type="dxa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686" w:type="dxa"/>
            <w:gridSpan w:val="2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3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267" w:type="dxa"/>
            <w:gridSpan w:val="4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36" w:type="dxa"/>
            <w:gridSpan w:val="4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3169DE" w:rsidTr="003169DE">
        <w:trPr>
          <w:gridAfter w:val="1"/>
          <w:wAfter w:w="1062" w:type="dxa"/>
          <w:trHeight w:val="720"/>
        </w:trPr>
        <w:tc>
          <w:tcPr>
            <w:tcW w:w="102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11. Наличие мероприятий по благоустройству дворовой территории с учетом обеспечения доступности для инвалидов и других </w:t>
            </w:r>
            <w:proofErr w:type="spellStart"/>
            <w:r>
              <w:rPr>
                <w:b/>
                <w:bCs/>
                <w:sz w:val="28"/>
                <w:szCs w:val="28"/>
              </w:rPr>
              <w:t>маломобильных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групп населения</w:t>
            </w:r>
          </w:p>
          <w:tbl>
            <w:tblPr>
              <w:tblW w:w="10065" w:type="dxa"/>
              <w:shd w:val="clear" w:color="auto" w:fill="FFFFFF"/>
              <w:tblLayout w:type="fixed"/>
              <w:tblLook w:val="04A0"/>
            </w:tblPr>
            <w:tblGrid>
              <w:gridCol w:w="10065"/>
            </w:tblGrid>
            <w:tr w:rsidR="003169DE">
              <w:trPr>
                <w:trHeight w:val="2061"/>
              </w:trPr>
              <w:tc>
                <w:tcPr>
                  <w:tcW w:w="10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3169DE" w:rsidRDefault="003169DE">
                  <w:pPr>
                    <w:ind w:right="240"/>
                    <w:jc w:val="both"/>
                  </w:pPr>
                  <w:r>
                    <w:lastRenderedPageBreak/>
                    <w:t> </w:t>
                  </w:r>
                </w:p>
              </w:tc>
            </w:tr>
            <w:tr w:rsidR="003169DE">
              <w:trPr>
                <w:trHeight w:val="786"/>
              </w:trPr>
              <w:tc>
                <w:tcPr>
                  <w:tcW w:w="100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3169DE" w:rsidRDefault="003169DE">
                  <w:pPr>
                    <w:jc w:val="both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Да, нет (в случае наличия мероприятий – их краткое описание)</w:t>
                  </w:r>
                </w:p>
              </w:tc>
            </w:tr>
          </w:tbl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 Степень участия населения в определении проблемы и подготовке проекта</w:t>
            </w:r>
          </w:p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12.1 количество собственников помещений, принявших участие в общем собрании </w:t>
            </w:r>
          </w:p>
        </w:tc>
      </w:tr>
      <w:tr w:rsidR="003169DE" w:rsidTr="003169DE">
        <w:trPr>
          <w:gridAfter w:val="1"/>
          <w:wAfter w:w="826" w:type="dxa"/>
          <w:trHeight w:val="1613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  <w:rPr>
                <w:sz w:val="24"/>
                <w:szCs w:val="24"/>
              </w:rPr>
            </w:pPr>
            <w:r>
              <w:lastRenderedPageBreak/>
              <w:t>Количество собственников в доме (домах), человек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Количество собственников, принявших участие в голосовании, человек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</w:rPr>
              <w:t>Общее количество голосов собственников в доме (домах) (равно площади помещений в доме (домах)</w:t>
            </w:r>
            <w:proofErr w:type="gramEnd"/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Количество голосов собственников</w:t>
            </w:r>
            <w:r>
              <w:rPr>
                <w:rFonts w:ascii="Calibri" w:eastAsia="Calibri" w:hAnsi="Calibri"/>
                <w:lang w:eastAsia="en-US"/>
              </w:rPr>
              <w:t xml:space="preserve"> </w:t>
            </w:r>
            <w:r>
              <w:rPr>
                <w:bCs/>
              </w:rPr>
              <w:t xml:space="preserve">в доме (домах), принявших участие в общем собрании (1 голос = 1 кв. м занимаемой площади) 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Доля собственников, принявших </w:t>
            </w:r>
            <w:proofErr w:type="gramStart"/>
            <w:r>
              <w:rPr>
                <w:bCs/>
              </w:rPr>
              <w:t>участие</w:t>
            </w:r>
            <w:proofErr w:type="gramEnd"/>
            <w:r>
              <w:rPr>
                <w:bCs/>
              </w:rPr>
              <w:t xml:space="preserve"> в общем</w:t>
            </w:r>
          </w:p>
          <w:p w:rsidR="003169DE" w:rsidRDefault="003169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</w:rPr>
              <w:t>собрании</w:t>
            </w:r>
            <w:proofErr w:type="gramEnd"/>
            <w:r>
              <w:rPr>
                <w:bCs/>
              </w:rPr>
              <w:t>, процент</w:t>
            </w:r>
          </w:p>
        </w:tc>
      </w:tr>
      <w:tr w:rsidR="003169DE" w:rsidTr="003169DE">
        <w:trPr>
          <w:gridAfter w:val="1"/>
          <w:wAfter w:w="826" w:type="dxa"/>
          <w:trHeight w:val="1311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9DE" w:rsidRDefault="003169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9DE" w:rsidRDefault="003169D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9DE" w:rsidRDefault="003169DE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9DE" w:rsidRDefault="003169D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9DE" w:rsidRDefault="003169D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169DE" w:rsidTr="003169DE">
        <w:trPr>
          <w:gridAfter w:val="1"/>
          <w:wAfter w:w="1062" w:type="dxa"/>
          <w:trHeight w:val="300"/>
        </w:trPr>
        <w:tc>
          <w:tcPr>
            <w:tcW w:w="102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(заполняется на основании протокола общего собрания)</w:t>
            </w:r>
          </w:p>
        </w:tc>
      </w:tr>
      <w:tr w:rsidR="003169DE" w:rsidTr="003169DE">
        <w:trPr>
          <w:gridAfter w:val="1"/>
          <w:wAfter w:w="1062" w:type="dxa"/>
          <w:trHeight w:val="390"/>
        </w:trPr>
        <w:tc>
          <w:tcPr>
            <w:tcW w:w="10267" w:type="dxa"/>
            <w:gridSpan w:val="19"/>
            <w:shd w:val="clear" w:color="auto" w:fill="FFFFFF"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12.2 Участие населения в реализации проекта:</w:t>
            </w:r>
          </w:p>
        </w:tc>
      </w:tr>
      <w:tr w:rsidR="003169DE" w:rsidTr="003169DE">
        <w:trPr>
          <w:gridAfter w:val="1"/>
          <w:wAfter w:w="1062" w:type="dxa"/>
          <w:trHeight w:val="999"/>
        </w:trPr>
        <w:tc>
          <w:tcPr>
            <w:tcW w:w="102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both"/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10267" w:type="dxa"/>
            <w:gridSpan w:val="1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(описываются мероприятия и способы, с помощью которых население участвует в реализации проекта – </w:t>
            </w:r>
            <w:proofErr w:type="spellStart"/>
            <w:r>
              <w:rPr>
                <w:i/>
                <w:iCs/>
                <w:sz w:val="20"/>
                <w:szCs w:val="20"/>
              </w:rPr>
              <w:t>неденежный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вклад)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26283" w:type="dxa"/>
            <w:gridSpan w:val="1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322"/>
        </w:trPr>
        <w:tc>
          <w:tcPr>
            <w:tcW w:w="10267" w:type="dxa"/>
            <w:gridSpan w:val="19"/>
            <w:shd w:val="clear" w:color="auto" w:fill="FFFFFF"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 Расходы на эксплуатацию и содержание проекта на первый год: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10267" w:type="dxa"/>
            <w:gridSpan w:val="19"/>
            <w:vMerge w:val="restart"/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proofErr w:type="gramStart"/>
            <w:r>
              <w:rPr>
                <w:i/>
                <w:iCs/>
                <w:sz w:val="20"/>
                <w:szCs w:val="20"/>
              </w:rPr>
              <w:t>(описываются необходимые расходы на эксплуатацию и содержание проекта на первый год после завершения реализации проекта с указанием того, кто будет предоставлять необходимые ресурсы (например, заработная плата, текущий ремонт, расходные материалы и т.д.)</w:t>
            </w:r>
            <w:proofErr w:type="gramEnd"/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26283" w:type="dxa"/>
            <w:gridSpan w:val="19"/>
            <w:vMerge/>
            <w:shd w:val="clear" w:color="auto" w:fill="FFFFFF"/>
            <w:vAlign w:val="center"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26283" w:type="dxa"/>
            <w:gridSpan w:val="19"/>
            <w:vMerge/>
            <w:shd w:val="clear" w:color="auto" w:fill="FFFFFF"/>
            <w:vAlign w:val="center"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826" w:type="dxa"/>
          <w:trHeight w:val="148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эксплуатации и содержанию имущества, предусмотренного проектом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юридических и физических лиц              (руб. в год)</w:t>
            </w:r>
          </w:p>
        </w:tc>
      </w:tr>
      <w:tr w:rsidR="003169DE" w:rsidTr="003169DE">
        <w:trPr>
          <w:gridAfter w:val="1"/>
          <w:wAfter w:w="826" w:type="dxa"/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169DE" w:rsidTr="003169DE">
        <w:trPr>
          <w:gridAfter w:val="1"/>
          <w:wAfter w:w="826" w:type="dxa"/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826" w:type="dxa"/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3169DE" w:rsidRDefault="0031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>
            <w:pPr>
              <w:rPr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826" w:type="dxa"/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7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  <w:p w:rsidR="003169DE" w:rsidRDefault="003169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169DE" w:rsidTr="003169D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2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2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36" w:type="dxa"/>
            <w:gridSpan w:val="2"/>
            <w:shd w:val="clear" w:color="auto" w:fill="auto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3169DE" w:rsidTr="003169DE">
        <w:trPr>
          <w:gridAfter w:val="1"/>
          <w:wAfter w:w="1062" w:type="dxa"/>
          <w:trHeight w:val="593"/>
        </w:trPr>
        <w:tc>
          <w:tcPr>
            <w:tcW w:w="10267" w:type="dxa"/>
            <w:gridSpan w:val="1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14. </w:t>
            </w:r>
            <w:proofErr w:type="spellStart"/>
            <w:r>
              <w:rPr>
                <w:b/>
                <w:bCs/>
                <w:sz w:val="28"/>
                <w:szCs w:val="28"/>
              </w:rPr>
              <w:t>Неденежное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участие населения в обеспечении эксплуатации и содержании  проекта, после его завершения:</w:t>
            </w:r>
          </w:p>
        </w:tc>
      </w:tr>
      <w:tr w:rsidR="003169DE" w:rsidTr="003169DE">
        <w:trPr>
          <w:gridAfter w:val="1"/>
          <w:wAfter w:w="1062" w:type="dxa"/>
          <w:trHeight w:val="593"/>
        </w:trPr>
        <w:tc>
          <w:tcPr>
            <w:tcW w:w="26283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169DE" w:rsidTr="003169DE">
        <w:trPr>
          <w:gridAfter w:val="1"/>
          <w:wAfter w:w="1062" w:type="dxa"/>
          <w:trHeight w:val="1418"/>
        </w:trPr>
        <w:tc>
          <w:tcPr>
            <w:tcW w:w="102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9DE" w:rsidRDefault="003169DE">
            <w:pPr>
              <w:jc w:val="both"/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10267" w:type="dxa"/>
            <w:gridSpan w:val="1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(описываются мероприятия и способы, с помощью которых население будет участвовать в содержании и обеспечении эксплуатации проекта, после завершения реализации проекта)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26283" w:type="dxa"/>
            <w:gridSpan w:val="1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593"/>
        </w:trPr>
        <w:tc>
          <w:tcPr>
            <w:tcW w:w="10267" w:type="dxa"/>
            <w:gridSpan w:val="1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69DE" w:rsidRDefault="003169D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15. Использование средств массовой информации или иных способов информирования населения при подготовке к реализации проекта:</w:t>
            </w:r>
          </w:p>
        </w:tc>
      </w:tr>
      <w:tr w:rsidR="003169DE" w:rsidTr="003169DE">
        <w:trPr>
          <w:gridAfter w:val="1"/>
          <w:wAfter w:w="1062" w:type="dxa"/>
          <w:trHeight w:val="593"/>
        </w:trPr>
        <w:tc>
          <w:tcPr>
            <w:tcW w:w="26283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169DE" w:rsidTr="003169DE">
        <w:trPr>
          <w:gridAfter w:val="1"/>
          <w:wAfter w:w="1062" w:type="dxa"/>
          <w:trHeight w:val="619"/>
        </w:trPr>
        <w:tc>
          <w:tcPr>
            <w:tcW w:w="102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3169DE" w:rsidTr="003169DE">
        <w:trPr>
          <w:gridAfter w:val="1"/>
          <w:wAfter w:w="1062" w:type="dxa"/>
          <w:trHeight w:val="540"/>
        </w:trPr>
        <w:tc>
          <w:tcPr>
            <w:tcW w:w="10267" w:type="dxa"/>
            <w:gridSpan w:val="19"/>
            <w:vMerge w:val="restart"/>
            <w:shd w:val="clear" w:color="auto" w:fill="FFFFFF"/>
            <w:hideMark/>
          </w:tcPr>
          <w:p w:rsidR="003169DE" w:rsidRDefault="003169DE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Да, нет (к заявке необходимо приложить документы (публикации, фото и т.д.), подтверждающие фактическое использование средств массовой информации или иных способов информирования населения (объявления, дополнительные встречи и т.д.) при подготовке к реализации проекта)</w:t>
            </w: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26283" w:type="dxa"/>
            <w:gridSpan w:val="19"/>
            <w:vMerge/>
            <w:shd w:val="clear" w:color="auto" w:fill="FFFFFF"/>
            <w:vAlign w:val="center"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1062" w:type="dxa"/>
          <w:trHeight w:val="481"/>
        </w:trPr>
        <w:tc>
          <w:tcPr>
            <w:tcW w:w="26283" w:type="dxa"/>
            <w:gridSpan w:val="19"/>
            <w:vMerge/>
            <w:shd w:val="clear" w:color="auto" w:fill="FFFFFF"/>
            <w:vAlign w:val="center"/>
            <w:hideMark/>
          </w:tcPr>
          <w:p w:rsidR="003169DE" w:rsidRDefault="003169D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169DE" w:rsidTr="003169DE">
        <w:trPr>
          <w:gridAfter w:val="1"/>
          <w:wAfter w:w="826" w:type="dxa"/>
          <w:trHeight w:val="375"/>
        </w:trPr>
        <w:tc>
          <w:tcPr>
            <w:tcW w:w="4527" w:type="dxa"/>
            <w:gridSpan w:val="6"/>
            <w:shd w:val="clear" w:color="auto" w:fill="FFFFFF"/>
            <w:noWrap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16. Ожидаемый срок реализации проекта: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</w:pPr>
            <w:r>
              <w:t> 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</w:pPr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102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17. Дополнительная информация и комментарии:</w:t>
            </w:r>
          </w:p>
        </w:tc>
      </w:tr>
      <w:tr w:rsidR="003169DE" w:rsidTr="003169DE">
        <w:trPr>
          <w:gridAfter w:val="1"/>
          <w:wAfter w:w="1062" w:type="dxa"/>
          <w:trHeight w:val="1168"/>
        </w:trPr>
        <w:tc>
          <w:tcPr>
            <w:tcW w:w="102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r>
              <w:lastRenderedPageBreak/>
              <w:t> </w:t>
            </w:r>
          </w:p>
        </w:tc>
      </w:tr>
      <w:tr w:rsidR="003169DE" w:rsidTr="003169DE">
        <w:trPr>
          <w:gridAfter w:val="1"/>
          <w:wAfter w:w="1062" w:type="dxa"/>
          <w:trHeight w:val="593"/>
        </w:trPr>
        <w:tc>
          <w:tcPr>
            <w:tcW w:w="10267" w:type="dxa"/>
            <w:gridSpan w:val="19"/>
            <w:vMerge w:val="restart"/>
            <w:shd w:val="clear" w:color="auto" w:fill="FFFFFF"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</w:p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Проект поддержан на общем собрании собственников жилых помещений </w:t>
            </w:r>
          </w:p>
        </w:tc>
      </w:tr>
      <w:tr w:rsidR="003169DE" w:rsidTr="003169DE">
        <w:trPr>
          <w:gridAfter w:val="1"/>
          <w:wAfter w:w="1062" w:type="dxa"/>
          <w:trHeight w:val="593"/>
        </w:trPr>
        <w:tc>
          <w:tcPr>
            <w:tcW w:w="26283" w:type="dxa"/>
            <w:gridSpan w:val="19"/>
            <w:vMerge/>
            <w:shd w:val="clear" w:color="auto" w:fill="FFFFFF"/>
            <w:vAlign w:val="center"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169DE" w:rsidTr="003169DE">
        <w:trPr>
          <w:gridAfter w:val="1"/>
          <w:wAfter w:w="826" w:type="dxa"/>
          <w:trHeight w:val="361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 собрания: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</w:pPr>
            <w:r>
              <w:t> 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</w:pPr>
            <w:r>
              <w:t> 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</w:pPr>
            <w:r>
              <w:t> </w:t>
            </w:r>
          </w:p>
        </w:tc>
        <w:tc>
          <w:tcPr>
            <w:tcW w:w="193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</w:tr>
      <w:tr w:rsidR="003169DE" w:rsidTr="003169DE">
        <w:trPr>
          <w:gridAfter w:val="1"/>
          <w:wAfter w:w="826" w:type="dxa"/>
          <w:trHeight w:val="375"/>
        </w:trPr>
        <w:tc>
          <w:tcPr>
            <w:tcW w:w="102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3169DE" w:rsidRDefault="003169DE">
            <w:pPr>
              <w:rPr>
                <w:b/>
                <w:bCs/>
                <w:sz w:val="18"/>
                <w:szCs w:val="18"/>
              </w:rPr>
            </w:pPr>
          </w:p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Уполномоченный представитель многоквартирного дома (домов):</w:t>
            </w:r>
          </w:p>
          <w:p w:rsidR="003169DE" w:rsidRDefault="003169DE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Должность </w:t>
            </w:r>
            <w:r>
              <w:rPr>
                <w:bCs/>
                <w:sz w:val="28"/>
                <w:szCs w:val="28"/>
              </w:rPr>
              <w:t xml:space="preserve">(председатель совета дома, председатель товарищества собственников жилья, </w:t>
            </w:r>
            <w:proofErr w:type="gramStart"/>
            <w:r>
              <w:rPr>
                <w:bCs/>
                <w:sz w:val="28"/>
                <w:szCs w:val="28"/>
              </w:rPr>
              <w:t>другое</w:t>
            </w:r>
            <w:proofErr w:type="gramEnd"/>
            <w:r>
              <w:rPr>
                <w:bCs/>
                <w:sz w:val="28"/>
                <w:szCs w:val="28"/>
              </w:rPr>
              <w:t>) ___________________________________________</w:t>
            </w:r>
          </w:p>
          <w:p w:rsidR="003169DE" w:rsidRDefault="003169DE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______________________________________________________________________</w:t>
            </w:r>
          </w:p>
        </w:tc>
      </w:tr>
      <w:tr w:rsidR="003169DE" w:rsidTr="003169DE">
        <w:trPr>
          <w:gridAfter w:val="1"/>
          <w:wAfter w:w="1062" w:type="dxa"/>
          <w:trHeight w:val="337"/>
        </w:trPr>
        <w:tc>
          <w:tcPr>
            <w:tcW w:w="60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r>
              <w:t> </w:t>
            </w:r>
          </w:p>
        </w:tc>
        <w:tc>
          <w:tcPr>
            <w:tcW w:w="4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 </w:t>
            </w:r>
          </w:p>
        </w:tc>
      </w:tr>
      <w:tr w:rsidR="003169DE" w:rsidTr="003169DE">
        <w:trPr>
          <w:gridAfter w:val="1"/>
          <w:wAfter w:w="1062" w:type="dxa"/>
          <w:trHeight w:val="360"/>
        </w:trPr>
        <w:tc>
          <w:tcPr>
            <w:tcW w:w="606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3169DE" w:rsidRDefault="0031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полностью)</w:t>
            </w:r>
          </w:p>
        </w:tc>
        <w:tc>
          <w:tcPr>
            <w:tcW w:w="2267" w:type="dxa"/>
            <w:gridSpan w:val="4"/>
            <w:shd w:val="clear" w:color="auto" w:fill="FFFFFF"/>
            <w:noWrap/>
            <w:hideMark/>
          </w:tcPr>
          <w:p w:rsidR="003169DE" w:rsidRDefault="003169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36" w:type="dxa"/>
            <w:gridSpan w:val="4"/>
            <w:shd w:val="clear" w:color="auto" w:fill="FFFFFF"/>
            <w:noWrap/>
            <w:hideMark/>
          </w:tcPr>
          <w:p w:rsidR="003169DE" w:rsidRDefault="00316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6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r>
              <w:t> </w:t>
            </w:r>
          </w:p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почтовый адрес:</w:t>
            </w:r>
          </w:p>
        </w:tc>
        <w:tc>
          <w:tcPr>
            <w:tcW w:w="6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9DE" w:rsidRDefault="003169DE"/>
        </w:tc>
      </w:tr>
      <w:tr w:rsidR="003169DE" w:rsidTr="003169DE">
        <w:trPr>
          <w:gridAfter w:val="1"/>
          <w:wAfter w:w="1062" w:type="dxa"/>
          <w:trHeight w:val="375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169DE" w:rsidRDefault="003169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адрес:</w:t>
            </w:r>
          </w:p>
        </w:tc>
        <w:tc>
          <w:tcPr>
            <w:tcW w:w="6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9DE" w:rsidRDefault="003169DE">
            <w:r>
              <w:t> </w:t>
            </w:r>
          </w:p>
        </w:tc>
      </w:tr>
    </w:tbl>
    <w:p w:rsidR="00991953" w:rsidRDefault="00991953"/>
    <w:sectPr w:rsidR="0099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9315C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802824"/>
    <w:multiLevelType w:val="hybridMultilevel"/>
    <w:tmpl w:val="158278B4"/>
    <w:lvl w:ilvl="0" w:tplc="24E25812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169DE"/>
    <w:rsid w:val="003169DE"/>
    <w:rsid w:val="0099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6208</Characters>
  <Application>Microsoft Office Word</Application>
  <DocSecurity>0</DocSecurity>
  <Lines>51</Lines>
  <Paragraphs>14</Paragraphs>
  <ScaleCrop>false</ScaleCrop>
  <Company>Microsoft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2020-07-06T11:24:00Z</dcterms:created>
  <dcterms:modified xsi:type="dcterms:W3CDTF">2020-07-06T11:24:00Z</dcterms:modified>
</cp:coreProperties>
</file>