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FC" w:rsidRDefault="000F2AFC" w:rsidP="000F2AFC">
      <w:r>
        <w:rPr>
          <w:noProof/>
        </w:rPr>
        <w:drawing>
          <wp:anchor distT="0" distB="0" distL="114300" distR="114300" simplePos="0" relativeHeight="251659264" behindDoc="0" locked="0" layoutInCell="1" allowOverlap="1" wp14:anchorId="1DB6FCC5" wp14:editId="100BCA4A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62000" cy="1028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</w:t>
      </w:r>
    </w:p>
    <w:p w:rsidR="000F2AFC" w:rsidRDefault="000F2AFC" w:rsidP="000F2AFC"/>
    <w:p w:rsidR="000F2AFC" w:rsidRDefault="000F2AFC" w:rsidP="000F2AFC"/>
    <w:p w:rsidR="000F2AFC" w:rsidRDefault="000F2AFC" w:rsidP="000F2AFC"/>
    <w:p w:rsidR="000F2AFC" w:rsidRDefault="000F2AFC" w:rsidP="000F2AFC">
      <w:pPr>
        <w:tabs>
          <w:tab w:val="left" w:pos="1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0F2AFC" w:rsidRDefault="000F2AFC" w:rsidP="000F2AFC">
      <w:pPr>
        <w:tabs>
          <w:tab w:val="left" w:pos="1125"/>
        </w:tabs>
        <w:jc w:val="center"/>
        <w:rPr>
          <w:sz w:val="28"/>
          <w:szCs w:val="28"/>
        </w:rPr>
      </w:pPr>
    </w:p>
    <w:p w:rsidR="000F2AFC" w:rsidRDefault="000F2AFC" w:rsidP="000F2AFC">
      <w:pPr>
        <w:tabs>
          <w:tab w:val="left" w:pos="1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Олонецкого национального муниципального района</w:t>
      </w:r>
    </w:p>
    <w:p w:rsidR="000F2AFC" w:rsidRDefault="000F2AFC" w:rsidP="000F2AFC">
      <w:pPr>
        <w:tabs>
          <w:tab w:val="left" w:pos="1125"/>
        </w:tabs>
        <w:jc w:val="center"/>
        <w:rPr>
          <w:sz w:val="22"/>
          <w:szCs w:val="22"/>
        </w:rPr>
      </w:pPr>
    </w:p>
    <w:p w:rsidR="000F2AFC" w:rsidRPr="00E458F5" w:rsidRDefault="000F2AFC" w:rsidP="000F2AFC">
      <w:pPr>
        <w:tabs>
          <w:tab w:val="left" w:pos="1125"/>
        </w:tabs>
        <w:jc w:val="center"/>
        <w:rPr>
          <w:spacing w:val="20"/>
        </w:rPr>
      </w:pPr>
    </w:p>
    <w:p w:rsidR="000F2AFC" w:rsidRPr="00E458F5" w:rsidRDefault="00E458F5" w:rsidP="000F2AFC">
      <w:pPr>
        <w:tabs>
          <w:tab w:val="left" w:pos="1125"/>
        </w:tabs>
        <w:jc w:val="center"/>
        <w:rPr>
          <w:b/>
          <w:spacing w:val="20"/>
          <w:sz w:val="28"/>
          <w:szCs w:val="28"/>
        </w:rPr>
      </w:pPr>
      <w:proofErr w:type="gramStart"/>
      <w:r w:rsidRPr="00E458F5"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</w:t>
      </w:r>
      <w:r w:rsidRPr="00E458F5">
        <w:rPr>
          <w:b/>
          <w:spacing w:val="20"/>
          <w:sz w:val="28"/>
          <w:szCs w:val="28"/>
        </w:rPr>
        <w:t>О</w:t>
      </w:r>
      <w:r>
        <w:rPr>
          <w:b/>
          <w:spacing w:val="20"/>
          <w:sz w:val="28"/>
          <w:szCs w:val="28"/>
        </w:rPr>
        <w:t xml:space="preserve"> </w:t>
      </w:r>
      <w:r w:rsidRPr="00E458F5">
        <w:rPr>
          <w:b/>
          <w:spacing w:val="20"/>
          <w:sz w:val="28"/>
          <w:szCs w:val="28"/>
        </w:rPr>
        <w:t>С</w:t>
      </w:r>
      <w:r>
        <w:rPr>
          <w:b/>
          <w:spacing w:val="20"/>
          <w:sz w:val="28"/>
          <w:szCs w:val="28"/>
        </w:rPr>
        <w:t xml:space="preserve"> </w:t>
      </w:r>
      <w:r w:rsidRPr="00E458F5">
        <w:rPr>
          <w:b/>
          <w:spacing w:val="20"/>
          <w:sz w:val="28"/>
          <w:szCs w:val="28"/>
        </w:rPr>
        <w:t>Т</w:t>
      </w:r>
      <w:r>
        <w:rPr>
          <w:b/>
          <w:spacing w:val="20"/>
          <w:sz w:val="28"/>
          <w:szCs w:val="28"/>
        </w:rPr>
        <w:t xml:space="preserve"> </w:t>
      </w:r>
      <w:r w:rsidRPr="00E458F5">
        <w:rPr>
          <w:b/>
          <w:spacing w:val="20"/>
          <w:sz w:val="28"/>
          <w:szCs w:val="28"/>
        </w:rPr>
        <w:t>А</w:t>
      </w:r>
      <w:r>
        <w:rPr>
          <w:b/>
          <w:spacing w:val="20"/>
          <w:sz w:val="28"/>
          <w:szCs w:val="28"/>
        </w:rPr>
        <w:t xml:space="preserve"> </w:t>
      </w:r>
      <w:r w:rsidRPr="00E458F5">
        <w:rPr>
          <w:b/>
          <w:spacing w:val="20"/>
          <w:sz w:val="28"/>
          <w:szCs w:val="28"/>
        </w:rPr>
        <w:t>Н</w:t>
      </w:r>
      <w:r>
        <w:rPr>
          <w:b/>
          <w:spacing w:val="20"/>
          <w:sz w:val="28"/>
          <w:szCs w:val="28"/>
        </w:rPr>
        <w:t xml:space="preserve"> </w:t>
      </w:r>
      <w:r w:rsidRPr="00E458F5">
        <w:rPr>
          <w:b/>
          <w:spacing w:val="20"/>
          <w:sz w:val="28"/>
          <w:szCs w:val="28"/>
        </w:rPr>
        <w:t>О</w:t>
      </w:r>
      <w:r>
        <w:rPr>
          <w:b/>
          <w:spacing w:val="20"/>
          <w:sz w:val="28"/>
          <w:szCs w:val="28"/>
        </w:rPr>
        <w:t xml:space="preserve"> </w:t>
      </w:r>
      <w:r w:rsidRPr="00E458F5">
        <w:rPr>
          <w:b/>
          <w:spacing w:val="20"/>
          <w:sz w:val="28"/>
          <w:szCs w:val="28"/>
        </w:rPr>
        <w:t>В</w:t>
      </w:r>
      <w:r>
        <w:rPr>
          <w:b/>
          <w:spacing w:val="20"/>
          <w:sz w:val="28"/>
          <w:szCs w:val="28"/>
        </w:rPr>
        <w:t xml:space="preserve"> </w:t>
      </w:r>
      <w:r w:rsidRPr="00E458F5">
        <w:rPr>
          <w:b/>
          <w:spacing w:val="20"/>
          <w:sz w:val="28"/>
          <w:szCs w:val="28"/>
        </w:rPr>
        <w:t>Л</w:t>
      </w:r>
      <w:r>
        <w:rPr>
          <w:b/>
          <w:spacing w:val="20"/>
          <w:sz w:val="28"/>
          <w:szCs w:val="28"/>
        </w:rPr>
        <w:t xml:space="preserve"> </w:t>
      </w:r>
      <w:r w:rsidR="000F2AFC" w:rsidRPr="00E458F5">
        <w:rPr>
          <w:b/>
          <w:spacing w:val="20"/>
          <w:sz w:val="28"/>
          <w:szCs w:val="28"/>
        </w:rPr>
        <w:t>Е</w:t>
      </w:r>
      <w:r>
        <w:rPr>
          <w:b/>
          <w:spacing w:val="20"/>
          <w:sz w:val="28"/>
          <w:szCs w:val="28"/>
        </w:rPr>
        <w:t xml:space="preserve"> </w:t>
      </w:r>
      <w:r w:rsidR="000F2AFC" w:rsidRPr="00E458F5">
        <w:rPr>
          <w:b/>
          <w:spacing w:val="20"/>
          <w:sz w:val="28"/>
          <w:szCs w:val="28"/>
        </w:rPr>
        <w:t>Н</w:t>
      </w:r>
      <w:r>
        <w:rPr>
          <w:b/>
          <w:spacing w:val="20"/>
          <w:sz w:val="28"/>
          <w:szCs w:val="28"/>
        </w:rPr>
        <w:t xml:space="preserve"> </w:t>
      </w:r>
      <w:r w:rsidR="000F2AFC" w:rsidRPr="00E458F5">
        <w:rPr>
          <w:b/>
          <w:spacing w:val="20"/>
          <w:sz w:val="28"/>
          <w:szCs w:val="28"/>
        </w:rPr>
        <w:t>И</w:t>
      </w:r>
      <w:r>
        <w:rPr>
          <w:b/>
          <w:spacing w:val="20"/>
          <w:sz w:val="28"/>
          <w:szCs w:val="28"/>
        </w:rPr>
        <w:t xml:space="preserve"> </w:t>
      </w:r>
      <w:r w:rsidR="000F2AFC" w:rsidRPr="00E458F5">
        <w:rPr>
          <w:b/>
          <w:spacing w:val="20"/>
          <w:sz w:val="28"/>
          <w:szCs w:val="28"/>
        </w:rPr>
        <w:t>Е</w:t>
      </w:r>
    </w:p>
    <w:p w:rsidR="000F2AFC" w:rsidRDefault="000F2AFC" w:rsidP="000F2AFC">
      <w:pPr>
        <w:ind w:right="-5"/>
      </w:pPr>
    </w:p>
    <w:p w:rsidR="000F2AFC" w:rsidRDefault="000F2AFC" w:rsidP="000F2AFC">
      <w:pPr>
        <w:ind w:right="-5"/>
      </w:pPr>
    </w:p>
    <w:p w:rsidR="000F2AFC" w:rsidRDefault="000F2AFC" w:rsidP="000F2AFC">
      <w:pPr>
        <w:ind w:right="-5"/>
      </w:pPr>
      <w:r>
        <w:t xml:space="preserve">от </w:t>
      </w:r>
      <w:r w:rsidR="00E458F5">
        <w:t>2</w:t>
      </w:r>
      <w:r w:rsidR="00684532">
        <w:t>4</w:t>
      </w:r>
      <w:r w:rsidR="00E458F5">
        <w:t xml:space="preserve"> </w:t>
      </w:r>
      <w:r>
        <w:t>ию</w:t>
      </w:r>
      <w:r w:rsidR="00E458F5">
        <w:t>л</w:t>
      </w:r>
      <w:r>
        <w:t>я  2015 года</w:t>
      </w:r>
      <w:r>
        <w:tab/>
      </w:r>
      <w:r>
        <w:tab/>
        <w:t xml:space="preserve">   №  </w:t>
      </w:r>
      <w:r w:rsidR="00684532">
        <w:t>910</w:t>
      </w:r>
    </w:p>
    <w:p w:rsidR="00496AF7" w:rsidRDefault="00496AF7" w:rsidP="000F2AFC">
      <w:pPr>
        <w:ind w:right="-5"/>
      </w:pPr>
    </w:p>
    <w:p w:rsidR="000F2AFC" w:rsidRDefault="000F2AFC" w:rsidP="000F2AFC">
      <w:pPr>
        <w:ind w:right="-5"/>
      </w:pPr>
    </w:p>
    <w:p w:rsidR="003E4A10" w:rsidRDefault="00E458F5" w:rsidP="00E458F5">
      <w:pPr>
        <w:autoSpaceDE w:val="0"/>
        <w:autoSpaceDN w:val="0"/>
        <w:adjustRightInd w:val="0"/>
        <w:jc w:val="both"/>
      </w:pPr>
      <w:r>
        <w:t>О</w:t>
      </w:r>
      <w:r w:rsidR="00684532">
        <w:t xml:space="preserve">б утверждении Положения </w:t>
      </w:r>
      <w:r>
        <w:t xml:space="preserve">о комиссии </w:t>
      </w:r>
    </w:p>
    <w:p w:rsidR="003E4A10" w:rsidRDefault="00E458F5" w:rsidP="00E458F5">
      <w:pPr>
        <w:autoSpaceDE w:val="0"/>
        <w:autoSpaceDN w:val="0"/>
        <w:adjustRightInd w:val="0"/>
        <w:jc w:val="both"/>
      </w:pPr>
      <w:r>
        <w:t xml:space="preserve">по соблюдению требований </w:t>
      </w:r>
      <w:proofErr w:type="gramStart"/>
      <w:r>
        <w:t>к</w:t>
      </w:r>
      <w:proofErr w:type="gramEnd"/>
      <w:r>
        <w:t xml:space="preserve"> служебному </w:t>
      </w:r>
    </w:p>
    <w:p w:rsidR="003E4A10" w:rsidRDefault="00E458F5" w:rsidP="00E458F5">
      <w:pPr>
        <w:autoSpaceDE w:val="0"/>
        <w:autoSpaceDN w:val="0"/>
        <w:adjustRightInd w:val="0"/>
        <w:jc w:val="both"/>
      </w:pPr>
      <w:r>
        <w:t>поведению муниципальных служащих</w:t>
      </w:r>
    </w:p>
    <w:p w:rsidR="00E458F5" w:rsidRDefault="00E458F5" w:rsidP="00E458F5">
      <w:pPr>
        <w:autoSpaceDE w:val="0"/>
        <w:autoSpaceDN w:val="0"/>
        <w:adjustRightInd w:val="0"/>
        <w:jc w:val="both"/>
      </w:pPr>
      <w:r>
        <w:t>администрации Олонецкого</w:t>
      </w:r>
    </w:p>
    <w:p w:rsidR="00E458F5" w:rsidRDefault="00E458F5" w:rsidP="00E458F5">
      <w:pPr>
        <w:autoSpaceDE w:val="0"/>
        <w:autoSpaceDN w:val="0"/>
        <w:adjustRightInd w:val="0"/>
        <w:jc w:val="both"/>
      </w:pPr>
      <w:r>
        <w:t>национального муниципального района</w:t>
      </w:r>
    </w:p>
    <w:p w:rsidR="00E458F5" w:rsidRDefault="00E458F5" w:rsidP="00E458F5">
      <w:pPr>
        <w:autoSpaceDE w:val="0"/>
        <w:autoSpaceDN w:val="0"/>
        <w:adjustRightInd w:val="0"/>
        <w:jc w:val="both"/>
      </w:pPr>
      <w:r>
        <w:t>и урегулированию конфликта интересов</w:t>
      </w:r>
    </w:p>
    <w:p w:rsidR="003E4A10" w:rsidRDefault="00684532" w:rsidP="00E458F5">
      <w:pPr>
        <w:autoSpaceDE w:val="0"/>
        <w:autoSpaceDN w:val="0"/>
        <w:adjustRightInd w:val="0"/>
        <w:jc w:val="both"/>
      </w:pPr>
      <w:r>
        <w:t>в новой редакции</w:t>
      </w:r>
    </w:p>
    <w:p w:rsidR="000F2AFC" w:rsidRDefault="000F2AFC" w:rsidP="000F2AFC">
      <w:pPr>
        <w:autoSpaceDE w:val="0"/>
        <w:autoSpaceDN w:val="0"/>
        <w:adjustRightInd w:val="0"/>
        <w:spacing w:line="360" w:lineRule="auto"/>
        <w:jc w:val="both"/>
      </w:pPr>
      <w:r>
        <w:tab/>
      </w:r>
    </w:p>
    <w:p w:rsidR="003E4A10" w:rsidRDefault="000F2AFC" w:rsidP="0064070A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E458F5">
        <w:t xml:space="preserve">В соответствии </w:t>
      </w:r>
      <w:r w:rsidR="0064070A">
        <w:t xml:space="preserve">с </w:t>
      </w:r>
      <w:r w:rsidR="0064070A" w:rsidRPr="0064070A">
        <w:t>Указ</w:t>
      </w:r>
      <w:r w:rsidR="0064070A">
        <w:t xml:space="preserve">ом </w:t>
      </w:r>
      <w:r w:rsidR="0064070A" w:rsidRPr="0064070A">
        <w:t>Президента Р</w:t>
      </w:r>
      <w:r w:rsidR="0064070A">
        <w:t xml:space="preserve">оссийской </w:t>
      </w:r>
      <w:r w:rsidR="0064070A" w:rsidRPr="0064070A">
        <w:t>Ф</w:t>
      </w:r>
      <w:r w:rsidR="0064070A">
        <w:t>едерации</w:t>
      </w:r>
      <w:r w:rsidR="0064070A" w:rsidRPr="0064070A">
        <w:t xml:space="preserve"> от 08.03.2015</w:t>
      </w:r>
      <w:r w:rsidR="00496AF7">
        <w:t>г.</w:t>
      </w:r>
      <w:r w:rsidR="0064070A" w:rsidRPr="0064070A">
        <w:t xml:space="preserve"> </w:t>
      </w:r>
      <w:r w:rsidR="00496AF7">
        <w:t>№</w:t>
      </w:r>
      <w:r w:rsidR="0064070A" w:rsidRPr="0064070A">
        <w:t xml:space="preserve"> 120 </w:t>
      </w:r>
      <w:r w:rsidR="00496AF7">
        <w:t>«</w:t>
      </w:r>
      <w:r w:rsidR="0064070A" w:rsidRPr="0064070A">
        <w:t>О некоторых вопросах противодействия коррупции</w:t>
      </w:r>
      <w:r w:rsidR="00496AF7">
        <w:t>»</w:t>
      </w:r>
      <w:r w:rsidR="003E4A10">
        <w:t>,</w:t>
      </w:r>
    </w:p>
    <w:p w:rsidR="00496AF7" w:rsidRDefault="00496AF7" w:rsidP="00496AF7">
      <w:pPr>
        <w:autoSpaceDE w:val="0"/>
        <w:autoSpaceDN w:val="0"/>
        <w:adjustRightInd w:val="0"/>
        <w:spacing w:line="276" w:lineRule="auto"/>
        <w:jc w:val="both"/>
      </w:pPr>
    </w:p>
    <w:p w:rsidR="00DE7160" w:rsidRDefault="00DE7160" w:rsidP="00DE716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Администрация Олонецкого национального муниципального района постановляет:</w:t>
      </w:r>
    </w:p>
    <w:p w:rsidR="00496AF7" w:rsidRDefault="00496AF7" w:rsidP="00496AF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684532" w:rsidRDefault="00684532" w:rsidP="00496AF7">
      <w:pPr>
        <w:autoSpaceDE w:val="0"/>
        <w:autoSpaceDN w:val="0"/>
        <w:adjustRightInd w:val="0"/>
        <w:spacing w:line="276" w:lineRule="auto"/>
        <w:jc w:val="both"/>
      </w:pPr>
      <w:r>
        <w:tab/>
        <w:t>1. Утвердить Положение о комиссии по соблюдению требований к служебному поведению муниципальных служащих администрации Олонецкого национального муниципального района и урегулированию конфликта интересов в новой редакции</w:t>
      </w:r>
      <w:r w:rsidR="00DE7160">
        <w:t xml:space="preserve"> (прилагается)</w:t>
      </w:r>
      <w:r>
        <w:t>.</w:t>
      </w:r>
    </w:p>
    <w:p w:rsidR="00684532" w:rsidRDefault="0064070A" w:rsidP="00496AF7">
      <w:pPr>
        <w:autoSpaceDE w:val="0"/>
        <w:autoSpaceDN w:val="0"/>
        <w:adjustRightInd w:val="0"/>
        <w:spacing w:line="276" w:lineRule="auto"/>
        <w:jc w:val="both"/>
      </w:pPr>
      <w:r>
        <w:t xml:space="preserve"> </w:t>
      </w:r>
      <w:r w:rsidR="003E4A10">
        <w:tab/>
      </w:r>
      <w:r w:rsidR="00684532">
        <w:t xml:space="preserve">2. </w:t>
      </w:r>
      <w:r w:rsidR="003E4A10">
        <w:t xml:space="preserve">Признать </w:t>
      </w:r>
      <w:r w:rsidR="00684532">
        <w:t xml:space="preserve">утратившим силу </w:t>
      </w:r>
      <w:r w:rsidR="003E4A10">
        <w:t>постановление администрации Олонецкого национального муниципального района</w:t>
      </w:r>
      <w:r>
        <w:t xml:space="preserve"> </w:t>
      </w:r>
      <w:r w:rsidR="00684532">
        <w:t>от 22.12.2014 г. № 1920  «Об утверждении</w:t>
      </w:r>
      <w:r>
        <w:t xml:space="preserve"> Положени</w:t>
      </w:r>
      <w:r w:rsidR="00684532">
        <w:t>я</w:t>
      </w:r>
      <w:r>
        <w:t xml:space="preserve"> о комиссии по соблюдению требований к служебному поведению муниципальных служащих администрации Олонецкого национального муниципального района и урегулированию конфликта интересов</w:t>
      </w:r>
      <w:r w:rsidR="00684532">
        <w:t>».</w:t>
      </w:r>
    </w:p>
    <w:p w:rsidR="00684532" w:rsidRDefault="00684532" w:rsidP="00496AF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3. Управлению делами администрации Олонецкого национального муниципального района (Т. </w:t>
      </w:r>
      <w:proofErr w:type="spellStart"/>
      <w:r>
        <w:t>Зенина</w:t>
      </w:r>
      <w:proofErr w:type="spellEnd"/>
      <w:r>
        <w:t>):</w:t>
      </w:r>
    </w:p>
    <w:p w:rsidR="00684532" w:rsidRDefault="00684532" w:rsidP="00496AF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- ознакомить с настоящим постановлением муниципальных служащих администрации Олонецкого национального муниципального района;</w:t>
      </w:r>
    </w:p>
    <w:p w:rsidR="00684532" w:rsidRDefault="00684532" w:rsidP="00496AF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-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Олонецкого национального муниципального района.</w:t>
      </w:r>
    </w:p>
    <w:p w:rsidR="00F54612" w:rsidRDefault="00F54612" w:rsidP="00F54612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F54612" w:rsidRDefault="00F54612" w:rsidP="00F54612">
      <w:pPr>
        <w:ind w:right="-5"/>
      </w:pPr>
      <w:r>
        <w:t>И. о. Главы администрации Олонецкого</w:t>
      </w:r>
    </w:p>
    <w:p w:rsidR="00F54612" w:rsidRDefault="00F54612" w:rsidP="00F54612">
      <w:pPr>
        <w:ind w:right="-5"/>
      </w:pPr>
      <w:r>
        <w:t xml:space="preserve">национального муниципального района                                                                 В.Н. </w:t>
      </w:r>
      <w:proofErr w:type="spellStart"/>
      <w:r>
        <w:t>Мурый</w:t>
      </w:r>
      <w:proofErr w:type="spellEnd"/>
    </w:p>
    <w:p w:rsidR="00F54612" w:rsidRDefault="00F54612" w:rsidP="00F54612"/>
    <w:p w:rsidR="00F54612" w:rsidRDefault="00F54612" w:rsidP="0064070A">
      <w:pPr>
        <w:autoSpaceDE w:val="0"/>
        <w:autoSpaceDN w:val="0"/>
        <w:adjustRightInd w:val="0"/>
        <w:spacing w:line="360" w:lineRule="auto"/>
        <w:jc w:val="both"/>
      </w:pPr>
      <w:bookmarkStart w:id="0" w:name="_GoBack"/>
      <w:bookmarkEnd w:id="0"/>
    </w:p>
    <w:p w:rsidR="00496AF7" w:rsidRDefault="00496AF7" w:rsidP="0064070A">
      <w:pPr>
        <w:autoSpaceDE w:val="0"/>
        <w:autoSpaceDN w:val="0"/>
        <w:adjustRightInd w:val="0"/>
        <w:spacing w:line="360" w:lineRule="auto"/>
        <w:jc w:val="both"/>
      </w:pPr>
    </w:p>
    <w:p w:rsidR="00247AC9" w:rsidRPr="00247AC9" w:rsidRDefault="0064070A" w:rsidP="00247AC9">
      <w:pPr>
        <w:jc w:val="right"/>
        <w:rPr>
          <w:b/>
        </w:rPr>
      </w:pPr>
      <w:r>
        <w:lastRenderedPageBreak/>
        <w:t xml:space="preserve"> </w:t>
      </w:r>
      <w:r w:rsidR="00247AC9" w:rsidRPr="00247AC9">
        <w:rPr>
          <w:b/>
        </w:rPr>
        <w:t xml:space="preserve">Приложение </w:t>
      </w:r>
    </w:p>
    <w:p w:rsidR="00247AC9" w:rsidRPr="00247AC9" w:rsidRDefault="00247AC9" w:rsidP="00247AC9">
      <w:pPr>
        <w:ind w:left="6096"/>
        <w:jc w:val="right"/>
        <w:rPr>
          <w:b/>
          <w:sz w:val="16"/>
          <w:szCs w:val="16"/>
        </w:rPr>
      </w:pPr>
    </w:p>
    <w:p w:rsidR="00247AC9" w:rsidRPr="00247AC9" w:rsidRDefault="00247AC9" w:rsidP="00247AC9">
      <w:pPr>
        <w:ind w:left="5812"/>
        <w:jc w:val="right"/>
      </w:pPr>
      <w:r w:rsidRPr="00247AC9">
        <w:t xml:space="preserve">Утверждено </w:t>
      </w:r>
    </w:p>
    <w:p w:rsidR="00247AC9" w:rsidRPr="00247AC9" w:rsidRDefault="00247AC9" w:rsidP="00247AC9">
      <w:pPr>
        <w:ind w:left="5812"/>
        <w:jc w:val="right"/>
      </w:pPr>
      <w:r w:rsidRPr="00247AC9">
        <w:t xml:space="preserve">постановлением администрации Олонецкого национального муниципального района </w:t>
      </w:r>
    </w:p>
    <w:p w:rsidR="00247AC9" w:rsidRPr="00247AC9" w:rsidRDefault="00247AC9" w:rsidP="00247AC9">
      <w:pPr>
        <w:ind w:left="5812"/>
        <w:jc w:val="right"/>
      </w:pPr>
      <w:r w:rsidRPr="00247AC9">
        <w:t>от 2</w:t>
      </w:r>
      <w:r>
        <w:t>4</w:t>
      </w:r>
      <w:r w:rsidRPr="00247AC9">
        <w:t>.</w:t>
      </w:r>
      <w:r>
        <w:t>07.2015</w:t>
      </w:r>
      <w:r w:rsidR="00496AF7">
        <w:t>г</w:t>
      </w:r>
      <w:r w:rsidRPr="00247AC9">
        <w:t xml:space="preserve">. № </w:t>
      </w:r>
      <w:r>
        <w:t>910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47AC9" w:rsidRPr="00247AC9" w:rsidRDefault="00247AC9" w:rsidP="00247A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47AC9" w:rsidRPr="00247AC9" w:rsidRDefault="00247AC9" w:rsidP="00247A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AC9">
        <w:rPr>
          <w:b/>
          <w:bCs/>
        </w:rPr>
        <w:t>ПОЛОЖЕНИЕ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AC9">
        <w:rPr>
          <w:b/>
          <w:bCs/>
        </w:rPr>
        <w:t>О КОМИССИИ ПО СОБЛЮДЕНИЮ ТРЕБОВАНИЙ К СЛУЖЕБНОМУ ПОВЕДЕНИЮ МУНИЦИПАЛЬНЫХ СЛУЖАЩИХ АДМИНИСТРАЦИИ ОЛОНЕЦКОГО НАЦИОНАЛЬНОГО МУНИЦИПАЛЬНОГО РАЙОНА И УРЕГУЛИРОВАНИЮ КОНФЛИКТА ИНТЕРЕСОВ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jc w:val="center"/>
      </w:pP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1. </w:t>
      </w:r>
      <w:proofErr w:type="gramStart"/>
      <w:r w:rsidRPr="00247AC9"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 служащих администрации Олонецкого национального муниципального района и урегулированию конфликта интересов (далее - комиссия), образуемой в соответствии с Федеральным </w:t>
      </w:r>
      <w:hyperlink r:id="rId6" w:history="1">
        <w:r w:rsidRPr="00247AC9">
          <w:t>законом</w:t>
        </w:r>
      </w:hyperlink>
      <w:r w:rsidRPr="00247AC9"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247AC9">
          <w:t>2008 года</w:t>
        </w:r>
      </w:smartTag>
      <w:r w:rsidRPr="00247AC9">
        <w:t xml:space="preserve"> № 273-ФЗ «О противодействии коррупции», Федеральным законом от 2 марта 2007 года № 25-ФЗ «О муниципальной службе в Российской Федерации».</w:t>
      </w:r>
      <w:proofErr w:type="gramEnd"/>
    </w:p>
    <w:p w:rsidR="00247AC9" w:rsidRPr="00247AC9" w:rsidRDefault="00247AC9" w:rsidP="00247AC9">
      <w:pPr>
        <w:autoSpaceDE w:val="0"/>
        <w:autoSpaceDN w:val="0"/>
        <w:adjustRightInd w:val="0"/>
        <w:ind w:firstLine="540"/>
        <w:jc w:val="both"/>
      </w:pPr>
      <w:r w:rsidRPr="00247AC9"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Карелия, законами Республики Карелия, актами Главы Республики Карелия и Правительства Республики Карелия, а также правовыми актами органов местного самоуправления Олонецкого национального муниципального района, настоящим Положением.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3. Основной задачей комиссии является содействие администрации Олонецкого национального муниципального района: </w:t>
      </w:r>
    </w:p>
    <w:p w:rsidR="00247AC9" w:rsidRPr="00247AC9" w:rsidRDefault="00247AC9" w:rsidP="00247AC9">
      <w:pPr>
        <w:autoSpaceDE w:val="0"/>
        <w:autoSpaceDN w:val="0"/>
        <w:adjustRightInd w:val="0"/>
        <w:ind w:firstLine="540"/>
        <w:jc w:val="both"/>
      </w:pPr>
      <w:proofErr w:type="gramStart"/>
      <w:r w:rsidRPr="00247AC9"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247AC9">
          <w:t>2008 года</w:t>
        </w:r>
      </w:smartTag>
      <w:r w:rsidRPr="00247AC9">
        <w:t xml:space="preserve"> № 273-ФЗ «О противодействии коррупции», Федеральным законом от 02 марта 2007 года № 25-ФЗ «О муниципальной службе в Российской Федерации», другими  федеральными законами и правовыми актами Республики Карелия (далее – требования к</w:t>
      </w:r>
      <w:proofErr w:type="gramEnd"/>
      <w:r w:rsidRPr="00247AC9">
        <w:t xml:space="preserve"> служебному поведению и (или) требования об урегулировании конфликта интересов);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б) в осуществлении в администрации Олонецкого национального муниципального района  мер по предупреждению коррупции.</w:t>
      </w:r>
    </w:p>
    <w:p w:rsidR="00247AC9" w:rsidRPr="00247AC9" w:rsidRDefault="00247AC9" w:rsidP="00247AC9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247AC9">
        <w:t xml:space="preserve">4. Комиссия рассматривает вопросы, связанные с соблюдением требований к служебному поведению и (или) требований об урегулировании  конфликта интересов, в отношении муниципальных  служащих, замещающих должности муниципальной  службы (далее - должности муниципальной  службы) в администрации Олонецкого национального муниципального района. </w:t>
      </w:r>
    </w:p>
    <w:p w:rsidR="00247AC9" w:rsidRPr="00247AC9" w:rsidRDefault="00247AC9" w:rsidP="00247AC9">
      <w:pPr>
        <w:autoSpaceDE w:val="0"/>
        <w:autoSpaceDN w:val="0"/>
        <w:adjustRightInd w:val="0"/>
        <w:ind w:firstLine="540"/>
        <w:jc w:val="both"/>
      </w:pPr>
      <w:r w:rsidRPr="00247AC9">
        <w:t xml:space="preserve">5. Комиссия образуется правовым актом администрации Олонецкого национального муниципального района, определяющим состав комиссии. </w:t>
      </w:r>
    </w:p>
    <w:p w:rsidR="00247AC9" w:rsidRPr="00247AC9" w:rsidRDefault="00247AC9" w:rsidP="00247AC9">
      <w:pPr>
        <w:autoSpaceDE w:val="0"/>
        <w:autoSpaceDN w:val="0"/>
        <w:adjustRightInd w:val="0"/>
        <w:ind w:firstLine="540"/>
        <w:jc w:val="both"/>
      </w:pPr>
      <w:r w:rsidRPr="00247AC9">
        <w:t xml:space="preserve">В состав комиссии входят председатель комиссии, его заместитель,  секретарь комиссии и иные члены комиссии. Все члены комиссии при принятии решений обладают равными правами. </w:t>
      </w:r>
    </w:p>
    <w:p w:rsidR="00247AC9" w:rsidRPr="00247AC9" w:rsidRDefault="00247AC9" w:rsidP="00247AC9">
      <w:pPr>
        <w:autoSpaceDE w:val="0"/>
        <w:autoSpaceDN w:val="0"/>
        <w:adjustRightInd w:val="0"/>
        <w:ind w:firstLine="540"/>
        <w:jc w:val="both"/>
      </w:pPr>
      <w:r w:rsidRPr="00247AC9">
        <w:t>В отсутствие председателя комиссии его обязанности исполняет заместитель председателя комиссии.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2"/>
      <w:bookmarkEnd w:id="1"/>
      <w:r w:rsidRPr="00247AC9">
        <w:t>6. Главой администрации Олонецкого национального муниципального района  назначаются: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а) председатель комиссии, являющийся заместителем главы администрации Олонецкого национального муниципального района;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б) заместитель председателя комиссии из числа членов комиссии, замещающих должности </w:t>
      </w:r>
      <w:r w:rsidRPr="00247AC9">
        <w:lastRenderedPageBreak/>
        <w:t>муниципальной службы в администрации Олонецкого национального муниципального района;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в) секретарь комиссии, являющийся руководителем подразделения по вопросам муниципальной  службы и кадров администрации Олонецкого национального муниципального района, либо должностное лицо администрации Олонецкого национального муниципального района, ответственное за работу по профилактике коррупционных и иных правонарушений;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г) иные члены комиссии.</w:t>
      </w:r>
    </w:p>
    <w:p w:rsidR="00247AC9" w:rsidRPr="00247AC9" w:rsidRDefault="00247AC9" w:rsidP="00F54612">
      <w:pPr>
        <w:widowControl w:val="0"/>
        <w:autoSpaceDE w:val="0"/>
        <w:autoSpaceDN w:val="0"/>
        <w:adjustRightInd w:val="0"/>
        <w:jc w:val="both"/>
      </w:pPr>
      <w:r w:rsidRPr="00247AC9">
        <w:t>Членами комиссии являются: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 а) </w:t>
      </w:r>
      <w:bookmarkStart w:id="2" w:name="Par94"/>
      <w:bookmarkEnd w:id="2"/>
      <w:r w:rsidRPr="00247AC9">
        <w:t>муниципальные служащие из подразделения по вопросам муниципальной  службы и кадров, юридического (правового) подразделения, других подразделений администрации Олонецкого национального муниципального района;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б) представитель (представители) образовательных учреждений. 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Предпочтение при включении в состав комиссии представителей образовательных учреждений должно быть отдано лицам, трудовая (служебная) деятельность которых в течение трех и более лет была связана с муниципальной службой.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96"/>
      <w:bookmarkStart w:id="4" w:name="Par97"/>
      <w:bookmarkEnd w:id="3"/>
      <w:bookmarkEnd w:id="4"/>
      <w:r w:rsidRPr="00247AC9">
        <w:t>7. Глава администрации Олонецкого национального муниципального района  может принять решение о включении в состав комиссии: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а)  депутатов Совета Олонецкого национального муниципального района;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б) представителя профсоюзной организации, действующей в установленном порядке в администрации Олонецкого национального муниципального района.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8. </w:t>
      </w:r>
      <w:proofErr w:type="gramStart"/>
      <w:r w:rsidRPr="00247AC9">
        <w:t xml:space="preserve">Лица,  указанные в подпункте «б» пункта 6 и в подпунктах «а», «б» пункта </w:t>
      </w:r>
      <w:hyperlink w:anchor="Par97" w:history="1">
        <w:r w:rsidRPr="00247AC9">
          <w:t>7</w:t>
        </w:r>
      </w:hyperlink>
      <w:r w:rsidRPr="00247AC9">
        <w:t xml:space="preserve"> настоящего Положения, включаются в состав комиссии в установленном порядке по согласованию с Советом Олонецкого национального муниципального района, образовательными учреждениями, профсоюзной организацией, действующей в установленном порядке в администрации Олонецкого национального муниципального района, на основании запроса главы администрации Олонецкого национального муниципального района.</w:t>
      </w:r>
      <w:proofErr w:type="gramEnd"/>
      <w:r w:rsidRPr="00247AC9">
        <w:t xml:space="preserve"> Согласование осуществляется в 10-дневный срок со дня получения запроса.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9. Число членов комиссии, не замещающих должности муниципальной  службы в администрации Олонецкого национального муниципального района,  должно составлять не менее одной четверти от общего числа членов комиссии.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Члены комиссии информируются о дате, месте и времени заседания комиссии не менее чем за 3 дня до заседания комиссии.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05"/>
      <w:bookmarkEnd w:id="5"/>
      <w:r w:rsidRPr="00247AC9">
        <w:t>11. В заседаниях комиссии с правом совещательного голоса участвуют: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 </w:t>
      </w:r>
      <w:bookmarkStart w:id="6" w:name="Par107"/>
      <w:bookmarkEnd w:id="6"/>
    </w:p>
    <w:p w:rsidR="00247AC9" w:rsidRPr="00247AC9" w:rsidRDefault="00247AC9" w:rsidP="00247AC9">
      <w:pPr>
        <w:autoSpaceDE w:val="0"/>
        <w:autoSpaceDN w:val="0"/>
        <w:adjustRightInd w:val="0"/>
        <w:ind w:firstLine="540"/>
        <w:jc w:val="both"/>
      </w:pPr>
      <w:r w:rsidRPr="00247AC9">
        <w:t xml:space="preserve">б) другие муниципальные служащие, замещающие должности муниципальной  службы в администрации Олонецкого национального муниципального района; специалисты, которые могут дать пояснения по вопросам муниципальной 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247AC9">
        <w:t>представитель муниципального  служащего, в отношении которого комиссией рассматривается вопрос о соблюдении требований к служебному поведению и (или требований)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 служащего, в отношении которого комиссией рассматривается этот вопрос, или любого члена комиссии.</w:t>
      </w:r>
      <w:proofErr w:type="gramEnd"/>
    </w:p>
    <w:p w:rsidR="00247AC9" w:rsidRPr="00247AC9" w:rsidRDefault="00247AC9" w:rsidP="00247AC9">
      <w:pPr>
        <w:autoSpaceDE w:val="0"/>
        <w:autoSpaceDN w:val="0"/>
        <w:adjustRightInd w:val="0"/>
        <w:ind w:firstLine="540"/>
        <w:jc w:val="both"/>
      </w:pPr>
      <w:r w:rsidRPr="00247AC9">
        <w:t>Не менее чем за 3 дня до заседания комиссии ее председателем утверждается перечень лиц, участвующих в заседании комиссии с правом совещательного голоса, которые в этот же срок информируются о дате, месте и времени заседания комиссии.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</w:t>
      </w:r>
      <w:r w:rsidRPr="00247AC9">
        <w:lastRenderedPageBreak/>
        <w:t>комиссии, замещающих должности муниципальной  службы в администрации Олонецкого национального муниципального района, недопустимо.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10"/>
      <w:bookmarkEnd w:id="7"/>
      <w:r w:rsidRPr="00247AC9">
        <w:t>14. Основаниями для проведения заседания комиссии являются: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11"/>
      <w:bookmarkEnd w:id="8"/>
      <w:proofErr w:type="gramStart"/>
      <w:r w:rsidRPr="00247AC9">
        <w:t xml:space="preserve">а) представление главой администрации Олонецкого национального муниципального района  в соответствии с пунктом </w:t>
      </w:r>
      <w:hyperlink r:id="rId7" w:history="1">
        <w:r w:rsidRPr="00247AC9">
          <w:t>20</w:t>
        </w:r>
      </w:hyperlink>
      <w:r w:rsidRPr="00247AC9">
        <w:t xml:space="preserve"> Порядка проведения  проверки достоверности и полноты сведений,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</w:t>
      </w:r>
      <w:proofErr w:type="gramEnd"/>
      <w:r w:rsidRPr="00247AC9">
        <w:t xml:space="preserve"> </w:t>
      </w:r>
      <w:proofErr w:type="gramStart"/>
      <w:r w:rsidRPr="00247AC9">
        <w:t>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законами, утвержденного Указом Главы Республики Карелия от 18 декабря 2012 года № 145, материалов проверки,  свидетельствующих:</w:t>
      </w:r>
      <w:proofErr w:type="gramEnd"/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112"/>
      <w:bookmarkEnd w:id="9"/>
      <w:r w:rsidRPr="00247AC9">
        <w:t xml:space="preserve">- о представлении муниципальным служащим недостоверных или неполных сведений, предусмотренных </w:t>
      </w:r>
      <w:hyperlink r:id="rId8" w:history="1">
        <w:r w:rsidRPr="00247AC9">
          <w:t>подпунктом «а» пункта 1</w:t>
        </w:r>
      </w:hyperlink>
      <w:r w:rsidRPr="00247AC9">
        <w:t xml:space="preserve"> названного Порядка;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113"/>
      <w:bookmarkEnd w:id="10"/>
      <w:r w:rsidRPr="00247AC9"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114"/>
      <w:bookmarkEnd w:id="11"/>
      <w:r w:rsidRPr="00247AC9">
        <w:t xml:space="preserve">б) </w:t>
      </w:r>
      <w:proofErr w:type="gramStart"/>
      <w:r w:rsidRPr="00247AC9">
        <w:t>поступившее</w:t>
      </w:r>
      <w:proofErr w:type="gramEnd"/>
      <w:r w:rsidRPr="00247AC9">
        <w:t xml:space="preserve"> должностному лицу администрации Олонецкого национального муниципального района, ответственному за работу по профилактике коррупционных и иных правонарушений: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115"/>
      <w:bookmarkEnd w:id="12"/>
      <w:proofErr w:type="gramStart"/>
      <w:r w:rsidRPr="00247AC9">
        <w:t>- обращение гражданина, замещавшего в администрации Олонецкого национального муниципального района  должность муниципальной службы, включенную в перечень должностей, утвержденный нормативным правовым актом администрации Олонецкого национального муниципального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 управлению этой организацией входили в его</w:t>
      </w:r>
      <w:proofErr w:type="gramEnd"/>
      <w:r w:rsidRPr="00247AC9">
        <w:t xml:space="preserve"> должностные (служебные) обязанности, до истечения двух лет со дня увольнения с муниципальной службы;</w:t>
      </w:r>
    </w:p>
    <w:p w:rsid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116"/>
      <w:bookmarkEnd w:id="13"/>
      <w:r w:rsidRPr="00247AC9"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- </w:t>
      </w:r>
      <w:r w:rsidRPr="00103377">
        <w:t xml:space="preserve">заявление </w:t>
      </w:r>
      <w:r>
        <w:t xml:space="preserve">муниципального </w:t>
      </w:r>
      <w:r w:rsidRPr="00103377">
        <w:t>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103377">
        <w:t xml:space="preserve"> (</w:t>
      </w:r>
      <w:proofErr w:type="gramStart"/>
      <w:r w:rsidRPr="00103377"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103377">
        <w:t xml:space="preserve"> иностранные финансовые инструменты, или в связи с иными обстоятельствами, не зависящими от его воли или воли его супруги (супр</w:t>
      </w:r>
      <w:r>
        <w:t>уга) и несовершеннолетних детей;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117"/>
      <w:bookmarkEnd w:id="14"/>
      <w:r w:rsidRPr="00247AC9">
        <w:lastRenderedPageBreak/>
        <w:t>в) представление главы администрации Олонецкого национального муниципального района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Олонецкого национального муниципального района  мер по предупреждению коррупции;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15" w:name="Par118"/>
      <w:bookmarkEnd w:id="15"/>
      <w:r w:rsidRPr="00247AC9">
        <w:t xml:space="preserve">г) представление главой администрации Олонецкого национального муниципального района материалов проверки, свидетельствующих о представлении муниципальным  служащим недостоверных или неполных сведений, предусмотренных частью 1 статьи 3 Федерального закона от 3 декабря 2012 года № 230-ФЗ «О </w:t>
      </w:r>
      <w:proofErr w:type="gramStart"/>
      <w:r w:rsidRPr="00247AC9">
        <w:t>контроле за</w:t>
      </w:r>
      <w:proofErr w:type="gramEnd"/>
      <w:r w:rsidRPr="00247AC9">
        <w:t xml:space="preserve"> соответствием расходов лиц, замещающих государственные должности, и иных лиц их доходам»;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120"/>
      <w:bookmarkEnd w:id="16"/>
      <w:proofErr w:type="gramStart"/>
      <w:r w:rsidRPr="00247AC9">
        <w:t xml:space="preserve">д) </w:t>
      </w:r>
      <w:r w:rsidRPr="00A02002">
        <w:t xml:space="preserve">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Федерации в </w:t>
      </w:r>
      <w:r>
        <w:t>администрацию Олонецкого национального муниципального района</w:t>
      </w:r>
      <w:r w:rsidRPr="00A02002">
        <w:t xml:space="preserve"> уведомление коммерческой или некоммерческой организации о заключении с гражданином, замещавшим должность </w:t>
      </w:r>
      <w:r>
        <w:t>муниципальной</w:t>
      </w:r>
      <w:r w:rsidRPr="00A02002">
        <w:t xml:space="preserve"> службы в </w:t>
      </w:r>
      <w:r>
        <w:t>администрации Олонецкого национального муниципального района</w:t>
      </w:r>
      <w:r w:rsidRPr="00A02002">
        <w:t>, трудового или гражданско-правового договора на выполнение работ</w:t>
      </w:r>
      <w:proofErr w:type="gramEnd"/>
      <w:r w:rsidRPr="00A02002">
        <w:t xml:space="preserve"> (</w:t>
      </w:r>
      <w:proofErr w:type="gramStart"/>
      <w:r w:rsidRPr="00A02002">
        <w:t xml:space="preserve">оказание услуг), если отдельные функции </w:t>
      </w:r>
      <w:r>
        <w:t>муниципального</w:t>
      </w:r>
      <w:r w:rsidRPr="00A02002">
        <w:t xml:space="preserve"> управления данной организацией входили в его должностные (служебные) обязанности, исполняемые во время замещения должности в </w:t>
      </w:r>
      <w:r>
        <w:t>администрации Олонецкого национального муниципального района</w:t>
      </w:r>
      <w:r w:rsidRPr="00A02002">
        <w:t>,</w:t>
      </w:r>
      <w:r>
        <w:t xml:space="preserve"> </w:t>
      </w:r>
      <w:r w:rsidRPr="00A02002">
        <w:t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</w:t>
      </w:r>
      <w:proofErr w:type="gramEnd"/>
      <w:r w:rsidRPr="00A02002">
        <w:t xml:space="preserve">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>
        <w:t>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16. Обращение, указанное в абзаце втором подпункта «б» пункта 1</w:t>
      </w:r>
      <w:hyperlink w:anchor="Par115" w:history="1">
        <w:r w:rsidRPr="00247AC9">
          <w:t>4</w:t>
        </w:r>
      </w:hyperlink>
      <w:r w:rsidRPr="00247AC9">
        <w:t xml:space="preserve"> настоящего Положения, подается гражданином, замещавшим должность муниципальной службы в администрации Олонецкого национального муниципального района, главе администрации Олонецкого национального муниципального района. </w:t>
      </w:r>
      <w:proofErr w:type="gramStart"/>
      <w:r w:rsidRPr="00247AC9"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247AC9"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Глава администрации Олонецкого национального муниципального района или лицо его замещающее рассматривает и визирует в течение 3 календарных дней обращение и передаёт его на исполнение должностному лицу администрации Олонецкого национального муниципального района, ответственному за работу по профилактике коррупционных и иных правонарушений (секретарю комиссии). 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Должностное лицо администрации Олонецкого национального муниципального района, ответственное за работу по профилактике коррупционных и иных правонарушений (секретарь комиссии),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17. Обращение, указанное в абзаце втором подпункта «б» пункта 1</w:t>
      </w:r>
      <w:hyperlink w:anchor="Par115" w:history="1">
        <w:r w:rsidRPr="00247AC9">
          <w:t>4</w:t>
        </w:r>
      </w:hyperlink>
      <w:r w:rsidRPr="00247AC9">
        <w:t xml:space="preserve"> 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</w:t>
      </w:r>
      <w:r w:rsidRPr="00247AC9">
        <w:lastRenderedPageBreak/>
        <w:t>Положением.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18. </w:t>
      </w:r>
      <w:proofErr w:type="gramStart"/>
      <w:r w:rsidRPr="00247AC9">
        <w:t>Уведомление, указанное в подпункте «д» пункта 1</w:t>
      </w:r>
      <w:hyperlink w:anchor="Par120" w:history="1">
        <w:r w:rsidRPr="00247AC9">
          <w:t>4</w:t>
        </w:r>
      </w:hyperlink>
      <w:r w:rsidRPr="00247AC9">
        <w:t xml:space="preserve"> настоящего Положения, рассматривается должностным лицом администрации Олонецкого национального муниципального района, ответственным за работу по профилактике коррупционных и иных правонарушений (секретарём комиссии),  которое  осуществляет подготовку мотивированного заключения о соблюдении гражданином, замещавшим должность муниципальной службы в администрации Олонецкого национального  муниципального района,  требований </w:t>
      </w:r>
      <w:hyperlink r:id="rId9" w:history="1">
        <w:r w:rsidRPr="00247AC9">
          <w:t>статьи 12</w:t>
        </w:r>
      </w:hyperlink>
      <w:r w:rsidRPr="00247AC9">
        <w:t xml:space="preserve"> Федерального закона от 25 декабря 2008 года № 273-ФЗ «О противодействии</w:t>
      </w:r>
      <w:proofErr w:type="gramEnd"/>
      <w:r w:rsidRPr="00247AC9">
        <w:t xml:space="preserve"> коррупции». Уведомление, заключение и другие материалы в течение трёх рабочих дней со дня поступления уведомления представляются председателю комиссии.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134" w:history="1">
        <w:r w:rsidRPr="00247AC9">
          <w:t>пунктами 20</w:t>
        </w:r>
      </w:hyperlink>
      <w:r w:rsidRPr="00247AC9">
        <w:t xml:space="preserve"> и </w:t>
      </w:r>
      <w:hyperlink w:anchor="Par136" w:history="1">
        <w:r w:rsidRPr="00247AC9">
          <w:t>21</w:t>
        </w:r>
      </w:hyperlink>
      <w:r w:rsidRPr="00247AC9">
        <w:t xml:space="preserve"> настоящего Положения;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Олонецкого национального муниципального района и с результатами ее проверки;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в) рассматривает ходатайства о приглашении на заседание комиссии лиц, указанных в </w:t>
      </w:r>
      <w:hyperlink w:anchor="Par107" w:history="1">
        <w:r w:rsidRPr="00247AC9">
          <w:t>подпункте «б» пункта 1</w:t>
        </w:r>
      </w:hyperlink>
      <w:r w:rsidRPr="00247AC9"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134"/>
      <w:bookmarkEnd w:id="17"/>
      <w:r w:rsidRPr="00247AC9">
        <w:t xml:space="preserve">20. Заседание комиссии по рассмотрению заявления, указанного в </w:t>
      </w:r>
      <w:hyperlink w:anchor="Par116" w:history="1">
        <w:r w:rsidRPr="00247AC9">
          <w:t>абзаце третьем подпункта «б» пункта 14</w:t>
        </w:r>
      </w:hyperlink>
      <w:r w:rsidRPr="00247AC9">
        <w:rPr>
          <w:color w:val="0000FF"/>
        </w:rPr>
        <w:t xml:space="preserve"> </w:t>
      </w:r>
      <w:r w:rsidRPr="00247AC9">
        <w:t>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18" w:name="Par136"/>
      <w:bookmarkEnd w:id="18"/>
      <w:r w:rsidRPr="00247AC9">
        <w:t xml:space="preserve">21. Уведомление, указанное в </w:t>
      </w:r>
      <w:hyperlink w:anchor="Par120" w:history="1">
        <w:r w:rsidRPr="00247AC9">
          <w:t>подпункте «д» пункта 14</w:t>
        </w:r>
      </w:hyperlink>
      <w:r w:rsidRPr="00247AC9">
        <w:t xml:space="preserve"> настоящего Положения, рассматривается на ближайшем очередном (плановом) заседании комиссии.</w:t>
      </w:r>
    </w:p>
    <w:p w:rsid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22. </w:t>
      </w:r>
      <w:r w:rsidRPr="00017FFC">
        <w:t xml:space="preserve">Заседание комиссии проводится в присутствии </w:t>
      </w:r>
      <w:r>
        <w:t>муниципального</w:t>
      </w:r>
      <w:r w:rsidRPr="00017FFC"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t xml:space="preserve">муниципальной </w:t>
      </w:r>
      <w:r w:rsidRPr="00017FFC">
        <w:t xml:space="preserve"> службы в </w:t>
      </w:r>
      <w:r>
        <w:t>администрации Олонецкого национального муниципального района</w:t>
      </w:r>
      <w:r w:rsidRPr="00017FFC">
        <w:t xml:space="preserve">. При наличии письменной просьбы </w:t>
      </w:r>
      <w:r>
        <w:t>муниципального</w:t>
      </w:r>
      <w:r w:rsidRPr="00017FFC">
        <w:t xml:space="preserve"> служащего или гражданина, замещавшего должность </w:t>
      </w:r>
      <w:r>
        <w:t xml:space="preserve">муниципальной </w:t>
      </w:r>
      <w:r w:rsidRPr="00017FFC">
        <w:t xml:space="preserve">службы в </w:t>
      </w:r>
      <w:r>
        <w:t>администрации Олонецкого национального муниципального района</w:t>
      </w:r>
      <w:r w:rsidRPr="00017FFC">
        <w:t xml:space="preserve">, о рассмотрении указанного вопроса без его участия заседание комиссии проводится в его отсутствие. В случае неявки на заседание комиссии </w:t>
      </w:r>
      <w:r>
        <w:t>муниципального</w:t>
      </w:r>
      <w:r w:rsidRPr="00017FFC">
        <w:t xml:space="preserve"> служащего (его представителя) и при отсутствии письменной просьбы </w:t>
      </w:r>
      <w:r>
        <w:t>муниципального</w:t>
      </w:r>
      <w:r w:rsidRPr="00017FFC">
        <w:t xml:space="preserve"> служащего о рассмотрении данного вопроса без его участия рассмотрение вопроса откладывается. В случае повторной неявки </w:t>
      </w:r>
      <w:r>
        <w:t>муниципального</w:t>
      </w:r>
      <w:r w:rsidRPr="00017FFC">
        <w:t xml:space="preserve"> служащего без уважительной причины комиссия может принять решение о рассмотрении данного вопроса в отсутствие </w:t>
      </w:r>
      <w:r>
        <w:t>муниципального</w:t>
      </w:r>
      <w:r w:rsidRPr="00017FFC">
        <w:t xml:space="preserve"> служащего. </w:t>
      </w:r>
      <w:proofErr w:type="gramStart"/>
      <w:r w:rsidRPr="00017FFC">
        <w:t xml:space="preserve">В случае неявки на заседание комиссии гражданина, замещавшего должность </w:t>
      </w:r>
      <w:r>
        <w:t>муниципальной</w:t>
      </w:r>
      <w:r w:rsidRPr="00017FFC">
        <w:t xml:space="preserve"> службы в </w:t>
      </w:r>
      <w:r>
        <w:t>администрации Олонецкого национального муниципального района</w:t>
      </w:r>
      <w:r w:rsidRPr="00017FFC">
        <w:t xml:space="preserve">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</w:t>
      </w:r>
      <w:r>
        <w:t>.</w:t>
      </w:r>
      <w:proofErr w:type="gramEnd"/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23. На заседании комиссии заслушиваются пояснения муниципального служащего или гражданина, замещавшего должность муниципальной  службы в администрации Олонецкого национального муниципального района (с их согласия), и иных лиц, рассматриваются материалы по существу вынесенных на данное заседание вопросов, а также дополнительные </w:t>
      </w:r>
      <w:r w:rsidRPr="00247AC9">
        <w:lastRenderedPageBreak/>
        <w:t>материалы.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19" w:name="Par143"/>
      <w:bookmarkEnd w:id="19"/>
      <w:r w:rsidRPr="00247AC9">
        <w:t>25.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20" w:name="Par144"/>
      <w:bookmarkEnd w:id="20"/>
      <w:proofErr w:type="gramStart"/>
      <w:r w:rsidRPr="00247AC9">
        <w:t xml:space="preserve">а) установить, что сведения, представленные муниципальным  служащим в соответствии с </w:t>
      </w:r>
      <w:hyperlink r:id="rId10" w:history="1">
        <w:r w:rsidRPr="00247AC9">
          <w:t>подпунктом «а» пункта 1</w:t>
        </w:r>
      </w:hyperlink>
      <w:r w:rsidRPr="00247AC9">
        <w:t xml:space="preserve"> Порядка проведении  проверки достоверности и полноты сведений,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</w:t>
      </w:r>
      <w:proofErr w:type="gramEnd"/>
      <w:r w:rsidRPr="00247AC9">
        <w:t xml:space="preserve"> </w:t>
      </w:r>
      <w:proofErr w:type="gramStart"/>
      <w:r w:rsidRPr="00247AC9">
        <w:t>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законами, утвержденного Указом Главы Республик Карелия от 18 декабря 2012 года № 145,  являются достоверными и полными;</w:t>
      </w:r>
      <w:proofErr w:type="gramEnd"/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247AC9">
        <w:t xml:space="preserve">б) установить, что сведения, представленные муниципальным служащим в соответствии с </w:t>
      </w:r>
      <w:hyperlink r:id="rId11" w:history="1">
        <w:r w:rsidRPr="00247AC9">
          <w:t>подпунктом «а» пункта 1</w:t>
        </w:r>
      </w:hyperlink>
      <w:r w:rsidRPr="00247AC9">
        <w:t xml:space="preserve"> Порядка, названного в </w:t>
      </w:r>
      <w:hyperlink w:anchor="Par144" w:history="1">
        <w:r w:rsidRPr="00247AC9">
          <w:t>подпункте «а» настоящего пункта</w:t>
        </w:r>
      </w:hyperlink>
      <w:r w:rsidRPr="00247AC9">
        <w:t>, являются недостоверными и (или) неполными.</w:t>
      </w:r>
      <w:proofErr w:type="gramEnd"/>
      <w:r w:rsidRPr="00247AC9">
        <w:t xml:space="preserve"> В этом случае комиссия рекомендует главе администрации Олонецкого национального муниципального района применить к муниципальному  служащему конкретную меру ответственности.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26.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б) установить, что муниципальный 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Олонецкого национального муниципального района указать муниципальному 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 служащему конкретную меру ответственности.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27.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 управлению этой организацией входили в его должностные (служебные) обязанности;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 управлению этой организацией входили в его должностные (служебные) обязанности, и мотивировать свой отказ.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21" w:name="Par152"/>
      <w:bookmarkEnd w:id="21"/>
      <w:r w:rsidRPr="00247AC9">
        <w:t>28.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а) признать, что причина непредставления муниципальным 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б) признать, что причина непредставления муниципальным 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 служащему принять меры по представлению указанных сведений;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lastRenderedPageBreak/>
        <w:t>в) признать, что причина непредставления муниципальным 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Олонецкого национального муниципального района применить к муниципальному служащему конкретную меру ответственности.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bookmarkStart w:id="22" w:name="Par156"/>
      <w:bookmarkEnd w:id="22"/>
      <w:r w:rsidRPr="00247AC9">
        <w:t>29.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а) признать, что сведения, представленные муниципальным  служащим в соответствии с частью 1 статьи 3 Федерального закона «О </w:t>
      </w:r>
      <w:proofErr w:type="gramStart"/>
      <w:r w:rsidRPr="00247AC9">
        <w:t>контроле за</w:t>
      </w:r>
      <w:proofErr w:type="gramEnd"/>
      <w:r w:rsidRPr="00247AC9"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247AC9" w:rsidRDefault="00247AC9" w:rsidP="00F54612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 xml:space="preserve">б) признать, что сведения, представленные муниципальным  служащим в соответствии с частью 1 статьи 3 Федерального закона «О </w:t>
      </w:r>
      <w:proofErr w:type="gramStart"/>
      <w:r w:rsidRPr="00247AC9">
        <w:t>контроле за</w:t>
      </w:r>
      <w:proofErr w:type="gramEnd"/>
      <w:r w:rsidRPr="00247AC9"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Олонецкого национального муниципального района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247AC9">
        <w:t>контроля за</w:t>
      </w:r>
      <w:proofErr w:type="gramEnd"/>
      <w:r w:rsidRPr="00247AC9">
        <w:t xml:space="preserve"> расходами, в органы прокуратуры и (или) иные государственные органы в соответствии с их компетенцией.</w:t>
      </w:r>
    </w:p>
    <w:p w:rsidR="00247AC9" w:rsidRDefault="00247AC9" w:rsidP="00F54612">
      <w:pPr>
        <w:autoSpaceDE w:val="0"/>
        <w:autoSpaceDN w:val="0"/>
        <w:adjustRightInd w:val="0"/>
        <w:ind w:firstLine="708"/>
        <w:jc w:val="both"/>
      </w:pPr>
      <w:r>
        <w:t>30. По итогам рассмотрения вопроса, указанного в абзаце четвертом подпункта "б" пункта 14 настоящего Положения, комиссия принимает одно из следующих решений:</w:t>
      </w:r>
    </w:p>
    <w:p w:rsidR="00247AC9" w:rsidRDefault="00247AC9" w:rsidP="00F54612">
      <w:pPr>
        <w:autoSpaceDE w:val="0"/>
        <w:autoSpaceDN w:val="0"/>
        <w:adjustRightInd w:val="0"/>
        <w:ind w:firstLine="708"/>
        <w:jc w:val="both"/>
      </w:pPr>
      <w: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47AC9" w:rsidRPr="00247AC9" w:rsidRDefault="00247AC9" w:rsidP="00F54612">
      <w:pPr>
        <w:widowControl w:val="0"/>
        <w:autoSpaceDE w:val="0"/>
        <w:autoSpaceDN w:val="0"/>
        <w:adjustRightInd w:val="0"/>
        <w:ind w:firstLine="540"/>
        <w:jc w:val="both"/>
      </w:pPr>
      <w: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администрации  Олонецкого национального муниципального района применить к муниципальному служащему конкретную меру ответственности</w:t>
      </w:r>
      <w:r w:rsidR="00096384">
        <w:t>.</w:t>
      </w:r>
    </w:p>
    <w:p w:rsid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3</w:t>
      </w:r>
      <w:r>
        <w:t>1</w:t>
      </w:r>
      <w:r w:rsidRPr="00247AC9">
        <w:t xml:space="preserve">. </w:t>
      </w:r>
      <w:r w:rsidRPr="005F378A">
        <w:t>По итогам рассмотрения вопросов, указанных в подпунктах "а", "б", "г" и "д" пункта 1</w:t>
      </w:r>
      <w:r>
        <w:t>4</w:t>
      </w:r>
      <w:r w:rsidRPr="005F378A">
        <w:t xml:space="preserve"> настоящего Положения, и при наличии к тому оснований комиссия может принять иное решение, чем это предусмотрено пунктами 2</w:t>
      </w:r>
      <w:r>
        <w:t>5</w:t>
      </w:r>
      <w:r w:rsidRPr="005F378A">
        <w:t xml:space="preserve"> </w:t>
      </w:r>
      <w:r>
        <w:t>–</w:t>
      </w:r>
      <w:r w:rsidRPr="005F378A">
        <w:t xml:space="preserve"> </w:t>
      </w:r>
      <w:r>
        <w:t>30, 32</w:t>
      </w:r>
      <w:r w:rsidRPr="005F378A">
        <w:t xml:space="preserve"> настоящего Положения. Основания и мотивы принятия такого решения должны быть отражены в протоколе заседания комиссии</w:t>
      </w:r>
      <w:r>
        <w:t>.</w:t>
      </w:r>
      <w:r w:rsidRPr="00247AC9">
        <w:t xml:space="preserve">     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3</w:t>
      </w:r>
      <w:r>
        <w:t>2</w:t>
      </w:r>
      <w:r w:rsidRPr="00247AC9">
        <w:t>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муниципальной службы в администрации Олонецкого национального муниципального района, одно из следующих решений: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 управлению этой организацией входили в его должностные (служебные) обязанности;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б) установить, что замещение им на условиях трудового договора должности в коммерческой или некоммерческой организации и (или) выполнение работ (оказание услуг) на условиях гражданско-правового договора в коммерческой или некоммерческой организации нарушают требования статьи 12 Федерального закона от 25 декабря 2008 года № 273-ФЗ «О противодействии коррупции». В этом случае комиссия рекомендует главе администрации Олонецкого национального муниципального района проинформировать об указанных обстоятельствах уведомившую организацию.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3</w:t>
      </w:r>
      <w:r>
        <w:t>3</w:t>
      </w:r>
      <w:r w:rsidRPr="00247AC9">
        <w:t xml:space="preserve">. По итогам рассмотрения вопроса, предусмотренного подпунктом «в» пункта 14 </w:t>
      </w:r>
      <w:r w:rsidRPr="00247AC9">
        <w:lastRenderedPageBreak/>
        <w:t>настоящего Положения, комиссия принимает соответствующее решение.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3</w:t>
      </w:r>
      <w:r>
        <w:t>4</w:t>
      </w:r>
      <w:r w:rsidRPr="00247AC9">
        <w:t>. Для исполнения решений комиссии могут быть подготовлены проекты нормативных правовых актов администрации Олонецкого национального муниципального района, решений или поручений главы администрации Олонецкого национального муниципального района, которые в установленном порядке представляются на рассмотрение главе администрации Олонецкого национального муниципального района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3</w:t>
      </w:r>
      <w:r>
        <w:t>5</w:t>
      </w:r>
      <w:r w:rsidRPr="00247AC9">
        <w:t>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>
        <w:t>36.</w:t>
      </w:r>
      <w:r w:rsidRPr="00247AC9">
        <w:t xml:space="preserve">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главы администрации Олонецкого национального муниципального района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3</w:t>
      </w:r>
      <w:r>
        <w:t>7</w:t>
      </w:r>
      <w:r w:rsidRPr="00247AC9">
        <w:t>. В протоколе заседания комиссии указываются: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б) формулировка каждого из рассматриваемых на заседании комиссии вопросов с указанием фамилии, имени, отчества, должности муниципального 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в) предъявляемые к муниципальному  служащему претензии, материалы, на которых они основываются;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г) содержание пояснений муниципального служащего и других лиц по существу предъявляемых претензий;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д) фамилии, имена, отчества выступивших на заседании лиц и краткое изложение их выступлений;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е) источник информации, содержащей основания для проведения заседания комиссии, дата поступления информации в администрацию Олонецкого национального муниципального района;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ж) другие сведения;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з) результаты голосования;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и) решение и обоснование его принятия.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3</w:t>
      </w:r>
      <w:r>
        <w:t>8</w:t>
      </w:r>
      <w:r w:rsidRPr="00247AC9"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3</w:t>
      </w:r>
      <w:r>
        <w:t>9</w:t>
      </w:r>
      <w:r w:rsidRPr="00247AC9">
        <w:t>. Копии протокола заседания комиссии в 3-дневный срок со дня заседания направляются главе администрации Олонецкого национального муниципального района, полностью или в виде выписок из него – муниципальному  служащему, а также по решению комиссии - иным заинтересованным лицам.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>
        <w:t>40</w:t>
      </w:r>
      <w:r w:rsidRPr="00247AC9">
        <w:t>. Глава администрации Олонецкого национального муниципального района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решения комиссии и принятом решении глава администрации Олонецкого национального муниципального района в письменной форме уведомляет комиссию в месячный срок со дня поступления к нему решения и протокола заседания комиссии. Решение главы администрации Олонецкого национального муниципального района оглашается на ближайшем заседании комиссии и принимается к сведению без обсуждения.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4</w:t>
      </w:r>
      <w:r>
        <w:t>1</w:t>
      </w:r>
      <w:r w:rsidRPr="00247AC9"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Pr="00247AC9">
        <w:lastRenderedPageBreak/>
        <w:t>администрации Олонецкого национального муниципального района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4</w:t>
      </w:r>
      <w:r>
        <w:t>2</w:t>
      </w:r>
      <w:r w:rsidRPr="00247AC9">
        <w:t xml:space="preserve">. </w:t>
      </w:r>
      <w:proofErr w:type="gramStart"/>
      <w:r w:rsidRPr="00247AC9">
        <w:t>В случае установления комиссией факта совершения муниципальным 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4</w:t>
      </w:r>
      <w:r>
        <w:t>3</w:t>
      </w:r>
      <w:r w:rsidRPr="00247AC9">
        <w:t>. Копия протокола заседания комиссии или выписка из него приобщается к личному делу муниципального 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4</w:t>
      </w:r>
      <w:r>
        <w:t>4</w:t>
      </w:r>
      <w:r w:rsidRPr="00247AC9">
        <w:t xml:space="preserve">. </w:t>
      </w:r>
      <w:proofErr w:type="gramStart"/>
      <w:r w:rsidRPr="00247AC9">
        <w:t xml:space="preserve">Выписка из решения комиссии, заверенная подписью секретаря комиссии и печатью администрации Олонецкого национального муниципального района, вручается гражданину, замещавшему должность муниципальной  службы в администрации Олонецкого национального муниципального района, в отношении которого рассматривался вопрос, указанный в </w:t>
      </w:r>
      <w:hyperlink w:anchor="Par115" w:history="1">
        <w:r w:rsidRPr="00247AC9">
          <w:t>абзаце втором подпункта «б» пункта 14</w:t>
        </w:r>
      </w:hyperlink>
      <w:r w:rsidRPr="00247AC9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 w:rsidRPr="00247AC9">
        <w:t xml:space="preserve"> дня, следующего за днем проведения соответствующего заседания комиссии.</w:t>
      </w:r>
    </w:p>
    <w:p w:rsidR="00247AC9" w:rsidRPr="00247AC9" w:rsidRDefault="00247AC9" w:rsidP="00247AC9">
      <w:pPr>
        <w:widowControl w:val="0"/>
        <w:autoSpaceDE w:val="0"/>
        <w:autoSpaceDN w:val="0"/>
        <w:adjustRightInd w:val="0"/>
        <w:ind w:firstLine="540"/>
        <w:jc w:val="both"/>
      </w:pPr>
      <w:r w:rsidRPr="00247AC9">
        <w:t>4</w:t>
      </w:r>
      <w:r>
        <w:t>5</w:t>
      </w:r>
      <w:r w:rsidRPr="00247AC9">
        <w:t>. 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247AC9" w:rsidRPr="00247AC9" w:rsidRDefault="00247AC9" w:rsidP="00247AC9"/>
    <w:p w:rsidR="00247AC9" w:rsidRPr="00247AC9" w:rsidRDefault="00247AC9" w:rsidP="00247AC9">
      <w:pPr>
        <w:jc w:val="both"/>
      </w:pPr>
    </w:p>
    <w:sectPr w:rsidR="00247AC9" w:rsidRPr="00247AC9" w:rsidSect="00F5461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FC"/>
    <w:rsid w:val="00017FFC"/>
    <w:rsid w:val="00096384"/>
    <w:rsid w:val="000F2AFC"/>
    <w:rsid w:val="00103377"/>
    <w:rsid w:val="00247AC9"/>
    <w:rsid w:val="002D7C32"/>
    <w:rsid w:val="003E4A10"/>
    <w:rsid w:val="0044528E"/>
    <w:rsid w:val="00496AF7"/>
    <w:rsid w:val="005D4DE5"/>
    <w:rsid w:val="005F378A"/>
    <w:rsid w:val="0064070A"/>
    <w:rsid w:val="00684532"/>
    <w:rsid w:val="00A02002"/>
    <w:rsid w:val="00DE7160"/>
    <w:rsid w:val="00E458F5"/>
    <w:rsid w:val="00F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2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2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2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2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A7238763B3C009AF798FD13888B32F3440A9A174A964CBD8F228063A73A2598B8D6652CC56C1BFn5KA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A7238763B3C009AF798FD13888B32F3440A9A174A964CBD8F228063A73A2598B8D6652CC56C0BDn5KE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A7238763B3C009AF798FD13888B32F3443ABAF76A464CBD8F228063A73A2598B8D6652CC56C1B5n5K9O" TargetMode="External"/><Relationship Id="rId11" Type="http://schemas.openxmlformats.org/officeDocument/2006/relationships/hyperlink" Target="consultantplus://offline/ref=5EA7238763B3C009AF798FD13888B32F3440A9A174A964CBD8F228063A73A2598B8D6652CC56C1BFn5KAO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EA7238763B3C009AF798FD13888B32F3440A9A174A964CBD8F228063A73A2598B8D6652CC56C1BFn5K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A7238763B3C009AF798FD13888B32F3443ABAF76A464CBD8F228063A73A2598B8D6651nCK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5344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2015-07-27T11:53:00Z</cp:lastPrinted>
  <dcterms:created xsi:type="dcterms:W3CDTF">2015-07-27T11:54:00Z</dcterms:created>
  <dcterms:modified xsi:type="dcterms:W3CDTF">2015-07-27T11:54:00Z</dcterms:modified>
</cp:coreProperties>
</file>