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D617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5064273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5923AE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923AE">
        <w:rPr>
          <w:szCs w:val="24"/>
        </w:rPr>
        <w:t>10</w:t>
      </w:r>
      <w:r w:rsidR="003E1C00">
        <w:rPr>
          <w:szCs w:val="24"/>
        </w:rPr>
        <w:t xml:space="preserve"> </w:t>
      </w:r>
      <w:r w:rsidR="000E7896">
        <w:rPr>
          <w:szCs w:val="24"/>
        </w:rPr>
        <w:t>сентября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923AE">
        <w:rPr>
          <w:szCs w:val="24"/>
        </w:rPr>
        <w:t>74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923AE">
      <w:pPr>
        <w:rPr>
          <w:szCs w:val="24"/>
        </w:rPr>
      </w:pPr>
    </w:p>
    <w:p w:rsidR="005923AE" w:rsidRPr="005923AE" w:rsidRDefault="005923AE" w:rsidP="005923AE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5923AE" w:rsidRPr="005923AE" w:rsidRDefault="005923AE" w:rsidP="005923AE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923AE" w:rsidRDefault="005923AE" w:rsidP="005923AE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923AE" w:rsidRDefault="005923AE" w:rsidP="005923AE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5923AE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923A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923AE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5923AE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5923AE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923AE">
        <w:rPr>
          <w:rFonts w:eastAsia="Times New Roman" w:cs="Times New Roman"/>
          <w:szCs w:val="24"/>
          <w:lang w:eastAsia="ru-RU"/>
        </w:rPr>
        <w:t xml:space="preserve"> района от 25.10.2023 № 52,</w:t>
      </w:r>
    </w:p>
    <w:p w:rsidR="005923AE" w:rsidRPr="005923AE" w:rsidRDefault="005923AE" w:rsidP="005923AE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923AE" w:rsidRPr="005923AE" w:rsidRDefault="005923AE" w:rsidP="005923AE">
      <w:pPr>
        <w:jc w:val="center"/>
        <w:rPr>
          <w:rFonts w:eastAsia="Times New Roman" w:cs="Times New Roman"/>
          <w:szCs w:val="24"/>
          <w:lang w:eastAsia="x-none"/>
        </w:rPr>
      </w:pPr>
      <w:r w:rsidRPr="005923A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923AE">
        <w:rPr>
          <w:rFonts w:eastAsia="Times New Roman" w:cs="Times New Roman"/>
          <w:szCs w:val="24"/>
          <w:lang w:eastAsia="x-none"/>
        </w:rPr>
        <w:t xml:space="preserve"> ю</w:t>
      </w:r>
      <w:r w:rsidRPr="005923AE">
        <w:rPr>
          <w:rFonts w:eastAsia="Times New Roman" w:cs="Times New Roman"/>
          <w:szCs w:val="24"/>
          <w:lang w:val="x-none" w:eastAsia="x-none"/>
        </w:rPr>
        <w:t>: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1. </w:t>
      </w:r>
      <w:r w:rsidRPr="005923AE"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923AE" w:rsidRPr="005923AE" w:rsidRDefault="005923AE" w:rsidP="005923A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923AE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5923AE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5923AE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zCs w:val="24"/>
          <w:lang w:eastAsia="ru-RU"/>
        </w:rPr>
        <w:t>Разместить 16.09.2026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zCs w:val="24"/>
          <w:lang w:eastAsia="ru-RU"/>
        </w:rPr>
        <w:t>Изготовить 09.10.2026 протокол и заключение публичных слушаний.</w:t>
      </w:r>
    </w:p>
    <w:p w:rsidR="005923AE" w:rsidRPr="005923AE" w:rsidRDefault="005923AE" w:rsidP="005923AE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923AE">
        <w:rPr>
          <w:rFonts w:eastAsia="Times New Roman" w:cs="Times New Roman"/>
          <w:szCs w:val="24"/>
          <w:lang w:eastAsia="ru-RU"/>
        </w:rPr>
        <w:t>Разместить 09.10.2026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923AE" w:rsidP="005923A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923AE">
        <w:rPr>
          <w:rFonts w:eastAsia="Times New Roman" w:cs="Times New Roman"/>
          <w:szCs w:val="24"/>
          <w:lang w:eastAsia="ru-RU"/>
        </w:rPr>
        <w:t xml:space="preserve">8. </w:t>
      </w:r>
      <w:r w:rsidRPr="005923AE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923AE" w:rsidRDefault="005923AE" w:rsidP="005923A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923AE" w:rsidRDefault="005923AE" w:rsidP="005923AE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923AE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923AE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923AE" w:rsidRDefault="005923AE" w:rsidP="005923AE">
      <w:pPr>
        <w:pStyle w:val="a3"/>
        <w:ind w:left="0"/>
        <w:jc w:val="both"/>
        <w:rPr>
          <w:szCs w:val="24"/>
        </w:rPr>
      </w:pPr>
    </w:p>
    <w:p w:rsidR="005923AE" w:rsidRDefault="005923AE" w:rsidP="005923AE">
      <w:pPr>
        <w:tabs>
          <w:tab w:val="left" w:pos="3465"/>
        </w:tabs>
        <w:jc w:val="right"/>
      </w:pPr>
      <w:r>
        <w:lastRenderedPageBreak/>
        <w:tab/>
      </w:r>
      <w:r>
        <w:t>Приложение</w:t>
      </w:r>
    </w:p>
    <w:p w:rsidR="005923AE" w:rsidRDefault="005923AE" w:rsidP="005923AE">
      <w:pPr>
        <w:tabs>
          <w:tab w:val="left" w:pos="3465"/>
        </w:tabs>
        <w:jc w:val="right"/>
      </w:pPr>
    </w:p>
    <w:p w:rsidR="005923AE" w:rsidRDefault="005923AE" w:rsidP="005923AE">
      <w:pPr>
        <w:tabs>
          <w:tab w:val="left" w:pos="8080"/>
        </w:tabs>
        <w:ind w:right="-1"/>
        <w:jc w:val="right"/>
      </w:pPr>
      <w:r>
        <w:t>УТВЕРЖДЕНО</w:t>
      </w:r>
    </w:p>
    <w:p w:rsidR="005923AE" w:rsidRDefault="005923AE" w:rsidP="005923AE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5923AE" w:rsidRDefault="005923AE" w:rsidP="005923AE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5923AE" w:rsidRPr="00560542" w:rsidRDefault="005923AE" w:rsidP="005923AE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5923AE" w:rsidRPr="00106387" w:rsidRDefault="005923AE" w:rsidP="005923AE">
      <w:pPr>
        <w:tabs>
          <w:tab w:val="left" w:pos="8080"/>
        </w:tabs>
        <w:ind w:right="-1"/>
        <w:jc w:val="right"/>
      </w:pPr>
      <w:r>
        <w:t xml:space="preserve">от </w:t>
      </w:r>
      <w:r>
        <w:t>10.09.</w:t>
      </w:r>
      <w:r>
        <w:t>2026 №</w:t>
      </w:r>
      <w:r>
        <w:t xml:space="preserve"> 74</w:t>
      </w:r>
      <w:r>
        <w:t xml:space="preserve"> </w:t>
      </w:r>
    </w:p>
    <w:p w:rsidR="005923AE" w:rsidRDefault="005923AE" w:rsidP="005923AE">
      <w:pPr>
        <w:tabs>
          <w:tab w:val="left" w:pos="8080"/>
        </w:tabs>
        <w:ind w:right="-1"/>
        <w:jc w:val="right"/>
      </w:pPr>
    </w:p>
    <w:p w:rsidR="005923AE" w:rsidRDefault="005923AE" w:rsidP="005923AE">
      <w:pPr>
        <w:tabs>
          <w:tab w:val="left" w:pos="8080"/>
        </w:tabs>
        <w:ind w:right="-1"/>
        <w:jc w:val="right"/>
      </w:pPr>
    </w:p>
    <w:p w:rsidR="005923AE" w:rsidRPr="00F36D9F" w:rsidRDefault="005923AE" w:rsidP="005923AE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5923AE" w:rsidRDefault="005923AE" w:rsidP="005923AE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Коткозерское</w:t>
      </w:r>
      <w:proofErr w:type="spellEnd"/>
      <w:r>
        <w:t xml:space="preserve"> сельское поселение,</w:t>
      </w:r>
    </w:p>
    <w:p w:rsidR="005923AE" w:rsidRPr="00863E66" w:rsidRDefault="005923AE" w:rsidP="005923AE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п. </w:t>
      </w:r>
      <w:proofErr w:type="spellStart"/>
      <w:r>
        <w:t>Верхнеолонецкий</w:t>
      </w:r>
      <w:proofErr w:type="spellEnd"/>
      <w:r>
        <w:t>, ул. Октябрьская, д. 30.</w:t>
      </w:r>
    </w:p>
    <w:p w:rsidR="005923AE" w:rsidRDefault="005923AE" w:rsidP="005923AE">
      <w:pPr>
        <w:shd w:val="clear" w:color="auto" w:fill="FFFFFF"/>
        <w:jc w:val="both"/>
        <w:textAlignment w:val="baseline"/>
        <w:rPr>
          <w:spacing w:val="2"/>
        </w:rPr>
      </w:pPr>
    </w:p>
    <w:p w:rsidR="005923AE" w:rsidRDefault="005923AE" w:rsidP="005923A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923AE" w:rsidRDefault="005923AE" w:rsidP="005923A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5923AE" w:rsidRPr="008355EA" w:rsidRDefault="005923AE" w:rsidP="005923A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406"/>
        <w:gridCol w:w="4252"/>
      </w:tblGrid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Коткозерское</w:t>
            </w:r>
            <w:proofErr w:type="spellEnd"/>
            <w:r>
              <w:t xml:space="preserve"> сельское поселение, </w:t>
            </w:r>
          </w:p>
          <w:p w:rsidR="005923AE" w:rsidRPr="008355EA" w:rsidRDefault="005923AE" w:rsidP="005923AE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п. </w:t>
            </w:r>
            <w:proofErr w:type="spellStart"/>
            <w:r>
              <w:t>Верхнеолонецкий</w:t>
            </w:r>
            <w:proofErr w:type="spellEnd"/>
            <w:r>
              <w:t>,</w:t>
            </w:r>
            <w:r>
              <w:t xml:space="preserve"> </w:t>
            </w:r>
            <w:r>
              <w:t>ул. Октябрьская, д.</w:t>
            </w:r>
            <w:r>
              <w:t xml:space="preserve"> </w:t>
            </w:r>
            <w:r>
              <w:t>30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9F121E">
              <w:t>Коткозерское</w:t>
            </w:r>
            <w:proofErr w:type="spellEnd"/>
            <w:r w:rsidRPr="009F121E">
              <w:t xml:space="preserve"> сельское поселение, </w:t>
            </w:r>
          </w:p>
          <w:p w:rsidR="005923AE" w:rsidRPr="008355EA" w:rsidRDefault="005923AE" w:rsidP="005923AE">
            <w:pPr>
              <w:shd w:val="clear" w:color="auto" w:fill="FFFFFF"/>
              <w:jc w:val="both"/>
              <w:textAlignment w:val="baseline"/>
              <w:outlineLvl w:val="2"/>
            </w:pPr>
            <w:r w:rsidRPr="009F121E">
              <w:t xml:space="preserve">п. </w:t>
            </w:r>
            <w:proofErr w:type="spellStart"/>
            <w:r w:rsidRPr="009F121E">
              <w:t>Верхн</w:t>
            </w:r>
            <w:r>
              <w:t>еолонецкий</w:t>
            </w:r>
            <w:proofErr w:type="spellEnd"/>
            <w:r>
              <w:t>, ул. Октябрьская, д.</w:t>
            </w:r>
            <w:r>
              <w:t xml:space="preserve"> </w:t>
            </w:r>
            <w:r w:rsidRPr="009F121E">
              <w:t>30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 w:rsidRPr="005923AE">
              <w:t xml:space="preserve">С </w:t>
            </w:r>
            <w:r>
              <w:t>10.</w:t>
            </w:r>
            <w:r w:rsidRPr="005923AE">
              <w:t>09.2026</w:t>
            </w:r>
            <w:r>
              <w:t xml:space="preserve"> по 09.10.2026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r>
              <w:t xml:space="preserve">Олонецкий национальный муниципальный район, </w:t>
            </w:r>
            <w:proofErr w:type="spellStart"/>
            <w:r w:rsidRPr="009F121E">
              <w:t>Коткозерское</w:t>
            </w:r>
            <w:proofErr w:type="spellEnd"/>
            <w:r w:rsidRPr="009F121E">
              <w:t xml:space="preserve"> сельское поселение, </w:t>
            </w:r>
          </w:p>
          <w:p w:rsidR="005923AE" w:rsidRDefault="005923AE" w:rsidP="005923AE">
            <w:r w:rsidRPr="009F121E">
              <w:t xml:space="preserve">п. </w:t>
            </w:r>
            <w:proofErr w:type="spellStart"/>
            <w:r w:rsidRPr="009F121E">
              <w:t>Верхн</w:t>
            </w:r>
            <w:r>
              <w:t>еолонецкий</w:t>
            </w:r>
            <w:proofErr w:type="spellEnd"/>
            <w:r>
              <w:t xml:space="preserve">, ул. </w:t>
            </w:r>
            <w:proofErr w:type="gramStart"/>
            <w:r>
              <w:t>Октябрьская</w:t>
            </w:r>
            <w:proofErr w:type="gramEnd"/>
            <w:r>
              <w:t xml:space="preserve">, д. </w:t>
            </w:r>
            <w:r w:rsidRPr="009F121E">
              <w:t>30</w:t>
            </w:r>
            <w:r>
              <w:t xml:space="preserve">, кадастровый квартал </w:t>
            </w:r>
            <w:r w:rsidRPr="00DD52A2">
              <w:t>10:14:</w:t>
            </w:r>
            <w:r>
              <w:t>0040202</w:t>
            </w:r>
          </w:p>
          <w:p w:rsidR="005923AE" w:rsidRPr="008355EA" w:rsidRDefault="005923AE" w:rsidP="005923AE"/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lastRenderedPageBreak/>
              <w:t>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 w:rsidRPr="002748E6">
              <w:t>Администрация Олонецкого национального муниципального района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6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pPr>
              <w:pStyle w:val="a6"/>
            </w:pPr>
            <w:r>
              <w:t>Ведущий специалист</w:t>
            </w:r>
            <w:r w:rsidRPr="00CF6DDD">
              <w:t xml:space="preserve"> отдела по распоряжению имуществом, архитектуры и градостроительства У</w:t>
            </w:r>
            <w:r>
              <w:t>правления экономического развития</w:t>
            </w:r>
            <w:r w:rsidRPr="00CF6DDD">
              <w:t xml:space="preserve">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 xml:space="preserve">., </w:t>
            </w:r>
          </w:p>
          <w:p w:rsidR="005923AE" w:rsidRPr="00CF6DDD" w:rsidRDefault="005923AE" w:rsidP="005923AE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7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8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5923AE" w:rsidRPr="008355EA" w:rsidRDefault="005923AE" w:rsidP="005923AE">
            <w:r>
              <w:t>с 16.09.2026 по 08.10.2026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9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>
              <w:t>с 08.30 до 13.00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10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>
              <w:t>с 16.09.2026 по 08.10.2026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5923AE" w:rsidRPr="008355EA" w:rsidRDefault="005923AE" w:rsidP="005923AE"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</w:t>
            </w:r>
            <w:r w:rsidRPr="00802025">
              <w:lastRenderedPageBreak/>
              <w:t>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r w:rsidRPr="00802025">
              <w:t>http://olon-rayon.ru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r>
              <w:t xml:space="preserve">09.10.2026 в 10:30, Олонецкий национальный муниципальный район, </w:t>
            </w:r>
            <w:proofErr w:type="spellStart"/>
            <w:r w:rsidRPr="009F121E">
              <w:t>Коткозерское</w:t>
            </w:r>
            <w:proofErr w:type="spellEnd"/>
            <w:r w:rsidRPr="009F121E">
              <w:t xml:space="preserve"> сельское поселение, </w:t>
            </w:r>
          </w:p>
          <w:p w:rsidR="005923AE" w:rsidRPr="008355EA" w:rsidRDefault="005923AE" w:rsidP="005923AE">
            <w:r w:rsidRPr="009F121E">
              <w:t xml:space="preserve">п. </w:t>
            </w:r>
            <w:proofErr w:type="spellStart"/>
            <w:r w:rsidRPr="009F121E">
              <w:t>Верхнеолонецкий</w:t>
            </w:r>
            <w:proofErr w:type="spellEnd"/>
            <w:r w:rsidRPr="009F121E">
              <w:t>, ул. Октябрьская, д. 30</w:t>
            </w:r>
          </w:p>
        </w:tc>
      </w:tr>
      <w:tr w:rsidR="005923AE" w:rsidRPr="008355EA" w:rsidTr="005923A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15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Pr="008355EA" w:rsidRDefault="005923AE" w:rsidP="005923AE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23AE" w:rsidRDefault="005923AE" w:rsidP="005923AE">
            <w:r>
              <w:t xml:space="preserve">09.10.2026 в 10:30, Олонецкий национальный муниципальный район, </w:t>
            </w:r>
            <w:proofErr w:type="spellStart"/>
            <w:r w:rsidRPr="0012444B">
              <w:t>Коткозерское</w:t>
            </w:r>
            <w:proofErr w:type="spellEnd"/>
            <w:r w:rsidRPr="0012444B">
              <w:t xml:space="preserve"> сельское поселение, </w:t>
            </w:r>
          </w:p>
          <w:p w:rsidR="005923AE" w:rsidRPr="008355EA" w:rsidRDefault="005923AE" w:rsidP="005923AE">
            <w:bookmarkStart w:id="0" w:name="_GoBack"/>
            <w:bookmarkEnd w:id="0"/>
            <w:r w:rsidRPr="0012444B">
              <w:t xml:space="preserve">п. </w:t>
            </w:r>
            <w:proofErr w:type="spellStart"/>
            <w:r w:rsidRPr="0012444B">
              <w:t>Верхн</w:t>
            </w:r>
            <w:r>
              <w:t>еолонецкий</w:t>
            </w:r>
            <w:proofErr w:type="spellEnd"/>
            <w:r>
              <w:t xml:space="preserve">, ул. </w:t>
            </w:r>
            <w:proofErr w:type="gramStart"/>
            <w:r>
              <w:t>Октябрьская</w:t>
            </w:r>
            <w:proofErr w:type="gramEnd"/>
            <w:r>
              <w:t xml:space="preserve">, д. </w:t>
            </w:r>
            <w:r w:rsidRPr="0012444B">
              <w:t>30</w:t>
            </w:r>
          </w:p>
        </w:tc>
      </w:tr>
    </w:tbl>
    <w:p w:rsidR="005923AE" w:rsidRDefault="005923AE" w:rsidP="005923AE">
      <w:pPr>
        <w:tabs>
          <w:tab w:val="left" w:pos="8080"/>
        </w:tabs>
        <w:ind w:right="-1"/>
        <w:jc w:val="right"/>
      </w:pPr>
    </w:p>
    <w:p w:rsidR="005923AE" w:rsidRPr="005923AE" w:rsidRDefault="005923AE" w:rsidP="005923AE">
      <w:pPr>
        <w:tabs>
          <w:tab w:val="left" w:pos="3465"/>
        </w:tabs>
      </w:pPr>
    </w:p>
    <w:sectPr w:rsidR="005923AE" w:rsidRPr="005923AE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173" w:rsidRDefault="00BD6173" w:rsidP="005D58E8">
      <w:r>
        <w:separator/>
      </w:r>
    </w:p>
  </w:endnote>
  <w:endnote w:type="continuationSeparator" w:id="0">
    <w:p w:rsidR="00BD6173" w:rsidRDefault="00BD6173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173" w:rsidRDefault="00BD6173" w:rsidP="005D58E8">
      <w:r>
        <w:separator/>
      </w:r>
    </w:p>
  </w:footnote>
  <w:footnote w:type="continuationSeparator" w:id="0">
    <w:p w:rsidR="00BD6173" w:rsidRDefault="00BD6173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3A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7896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923AE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5CF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122A8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23A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D6173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5923A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5923A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2026-09-11T11:39:00Z</dcterms:created>
  <dcterms:modified xsi:type="dcterms:W3CDTF">2026-09-11T11:39:00Z</dcterms:modified>
</cp:coreProperties>
</file>